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26" w:rsidRDefault="00364726" w:rsidP="00364726">
      <w:pPr>
        <w:adjustRightInd/>
        <w:snapToGrid/>
        <w:spacing w:after="0"/>
        <w:jc w:val="center"/>
        <w:rPr>
          <w:rFonts w:ascii="Arial" w:eastAsia="宋体" w:hAnsi="Arial" w:cs="Arial" w:hint="eastAsia"/>
          <w:color w:val="999999"/>
          <w:sz w:val="21"/>
        </w:rPr>
      </w:pPr>
      <w:r w:rsidRPr="00364726">
        <w:rPr>
          <w:rFonts w:ascii="Arial" w:eastAsia="宋体" w:hAnsi="Arial" w:cs="Arial"/>
          <w:b/>
          <w:bCs/>
          <w:color w:val="333333"/>
          <w:sz w:val="30"/>
        </w:rPr>
        <w:t>中华人民共和国反恐怖主义法</w:t>
      </w:r>
      <w:r w:rsidRPr="00364726">
        <w:rPr>
          <w:rFonts w:ascii="Arial" w:eastAsia="宋体" w:hAnsi="Arial" w:cs="Arial"/>
          <w:b/>
          <w:bCs/>
          <w:color w:val="333333"/>
          <w:sz w:val="30"/>
        </w:rPr>
        <w:t>(2018</w:t>
      </w:r>
      <w:r w:rsidRPr="00364726">
        <w:rPr>
          <w:rFonts w:ascii="Arial" w:eastAsia="宋体" w:hAnsi="Arial" w:cs="Arial"/>
          <w:b/>
          <w:bCs/>
          <w:color w:val="333333"/>
          <w:sz w:val="30"/>
        </w:rPr>
        <w:t>修正</w:t>
      </w:r>
      <w:r w:rsidRPr="00364726">
        <w:rPr>
          <w:rFonts w:ascii="Arial" w:eastAsia="宋体" w:hAnsi="Arial" w:cs="Arial"/>
          <w:b/>
          <w:bCs/>
          <w:color w:val="333333"/>
          <w:sz w:val="30"/>
        </w:rPr>
        <w:t>)</w:t>
      </w:r>
    </w:p>
    <w:p w:rsidR="00364726" w:rsidRDefault="00364726" w:rsidP="00364726">
      <w:pPr>
        <w:adjustRightInd/>
        <w:snapToGrid/>
        <w:spacing w:after="0"/>
        <w:rPr>
          <w:rFonts w:ascii="Arial" w:eastAsia="宋体" w:hAnsi="Arial" w:cs="Arial" w:hint="eastAsia"/>
          <w:color w:val="000000"/>
          <w:sz w:val="24"/>
          <w:szCs w:val="24"/>
        </w:rPr>
      </w:pPr>
    </w:p>
    <w:p w:rsidR="00364726" w:rsidRPr="00364726" w:rsidRDefault="00364726" w:rsidP="00364726">
      <w:pPr>
        <w:adjustRightInd/>
        <w:snapToGrid/>
        <w:spacing w:after="0"/>
        <w:rPr>
          <w:rFonts w:ascii="Arial" w:eastAsia="宋体" w:hAnsi="Arial" w:cs="Arial"/>
          <w:color w:val="000000"/>
          <w:sz w:val="24"/>
          <w:szCs w:val="24"/>
        </w:rPr>
      </w:pPr>
      <w:r w:rsidRPr="00364726">
        <w:rPr>
          <w:rFonts w:ascii="Arial" w:eastAsia="宋体" w:hAnsi="Arial" w:cs="Arial"/>
          <w:color w:val="000000"/>
          <w:sz w:val="24"/>
          <w:szCs w:val="24"/>
        </w:rPr>
        <w:t>基本信息</w:t>
      </w:r>
    </w:p>
    <w:p w:rsidR="00364726" w:rsidRPr="00364726" w:rsidRDefault="00364726" w:rsidP="00364726">
      <w:pPr>
        <w:adjustRightInd/>
        <w:snapToGrid/>
        <w:spacing w:after="0"/>
        <w:rPr>
          <w:rFonts w:ascii="Arial" w:eastAsia="宋体" w:hAnsi="Arial" w:cs="Arial"/>
          <w:color w:val="000000"/>
          <w:sz w:val="21"/>
          <w:szCs w:val="21"/>
        </w:rPr>
      </w:pPr>
      <w:r w:rsidRPr="00364726">
        <w:rPr>
          <w:rFonts w:ascii="Arial" w:eastAsia="宋体" w:hAnsi="Arial" w:cs="Arial"/>
          <w:color w:val="000000"/>
          <w:sz w:val="21"/>
        </w:rPr>
        <w:t>效力级别法律</w:t>
      </w:r>
    </w:p>
    <w:p w:rsidR="00364726" w:rsidRPr="00364726" w:rsidRDefault="00364726" w:rsidP="00364726">
      <w:pPr>
        <w:adjustRightInd/>
        <w:snapToGrid/>
        <w:spacing w:after="0"/>
        <w:rPr>
          <w:rFonts w:ascii="Arial" w:eastAsia="宋体" w:hAnsi="Arial" w:cs="Arial"/>
          <w:color w:val="000000"/>
          <w:sz w:val="21"/>
          <w:szCs w:val="21"/>
        </w:rPr>
      </w:pPr>
      <w:r w:rsidRPr="00364726">
        <w:rPr>
          <w:rFonts w:ascii="Arial" w:eastAsia="宋体" w:hAnsi="Arial" w:cs="Arial"/>
          <w:color w:val="000000"/>
          <w:sz w:val="21"/>
        </w:rPr>
        <w:t>时效性现行有效</w:t>
      </w:r>
    </w:p>
    <w:p w:rsidR="00364726" w:rsidRPr="00364726" w:rsidRDefault="00364726" w:rsidP="00364726">
      <w:pPr>
        <w:adjustRightInd/>
        <w:snapToGrid/>
        <w:spacing w:after="0"/>
        <w:rPr>
          <w:rFonts w:ascii="Arial" w:eastAsia="宋体" w:hAnsi="Arial" w:cs="Arial"/>
          <w:color w:val="000000"/>
          <w:sz w:val="21"/>
          <w:szCs w:val="21"/>
        </w:rPr>
      </w:pPr>
      <w:r w:rsidRPr="00364726">
        <w:rPr>
          <w:rFonts w:ascii="Arial" w:eastAsia="宋体" w:hAnsi="Arial" w:cs="Arial"/>
          <w:color w:val="000000"/>
          <w:sz w:val="21"/>
        </w:rPr>
        <w:t>发布日期</w:t>
      </w:r>
      <w:r w:rsidRPr="00364726">
        <w:rPr>
          <w:rFonts w:ascii="Arial" w:eastAsia="宋体" w:hAnsi="Arial" w:cs="Arial"/>
          <w:color w:val="000000"/>
          <w:sz w:val="21"/>
        </w:rPr>
        <w:t>2018-04-27</w:t>
      </w:r>
    </w:p>
    <w:p w:rsidR="00364726" w:rsidRPr="00364726" w:rsidRDefault="00364726" w:rsidP="00364726">
      <w:pPr>
        <w:adjustRightInd/>
        <w:snapToGrid/>
        <w:spacing w:after="0"/>
        <w:rPr>
          <w:rFonts w:ascii="Arial" w:eastAsia="宋体" w:hAnsi="Arial" w:cs="Arial"/>
          <w:color w:val="000000"/>
          <w:sz w:val="21"/>
          <w:szCs w:val="21"/>
        </w:rPr>
      </w:pPr>
      <w:r w:rsidRPr="00364726">
        <w:rPr>
          <w:rFonts w:ascii="Arial" w:eastAsia="宋体" w:hAnsi="Arial" w:cs="Arial"/>
          <w:color w:val="000000"/>
          <w:sz w:val="21"/>
        </w:rPr>
        <w:t>实施日期</w:t>
      </w:r>
      <w:r w:rsidRPr="00364726">
        <w:rPr>
          <w:rFonts w:ascii="Arial" w:eastAsia="宋体" w:hAnsi="Arial" w:cs="Arial"/>
          <w:color w:val="000000"/>
          <w:sz w:val="21"/>
        </w:rPr>
        <w:t>2018-04-27</w:t>
      </w:r>
    </w:p>
    <w:p w:rsidR="00364726" w:rsidRPr="00364726" w:rsidRDefault="00364726" w:rsidP="00364726">
      <w:pPr>
        <w:adjustRightInd/>
        <w:snapToGrid/>
        <w:spacing w:after="0"/>
        <w:rPr>
          <w:rFonts w:ascii="Arial" w:eastAsia="宋体" w:hAnsi="Arial" w:cs="Arial"/>
          <w:color w:val="000000"/>
          <w:sz w:val="21"/>
          <w:szCs w:val="21"/>
        </w:rPr>
      </w:pPr>
      <w:r w:rsidRPr="00364726">
        <w:rPr>
          <w:rFonts w:ascii="Arial" w:eastAsia="宋体" w:hAnsi="Arial" w:cs="Arial"/>
          <w:color w:val="000000"/>
          <w:sz w:val="21"/>
        </w:rPr>
        <w:t>发布机关全国人大常委会</w:t>
      </w:r>
    </w:p>
    <w:p w:rsidR="00364726" w:rsidRPr="00364726" w:rsidRDefault="00364726" w:rsidP="00364726">
      <w:pPr>
        <w:adjustRightInd/>
        <w:snapToGrid/>
        <w:spacing w:after="0" w:line="390" w:lineRule="atLeast"/>
        <w:rPr>
          <w:rFonts w:ascii="Arial" w:eastAsia="宋体" w:hAnsi="Arial" w:cs="Arial"/>
          <w:color w:val="000000"/>
          <w:sz w:val="24"/>
          <w:szCs w:val="24"/>
        </w:rPr>
      </w:pPr>
      <w:r w:rsidRPr="00364726">
        <w:rPr>
          <w:rFonts w:ascii="Arial" w:eastAsia="宋体" w:hAnsi="Arial" w:cs="Arial"/>
          <w:color w:val="000000"/>
          <w:sz w:val="24"/>
          <w:szCs w:val="24"/>
        </w:rPr>
        <w:t>法律修订</w:t>
      </w:r>
    </w:p>
    <w:p w:rsidR="00364726" w:rsidRPr="00364726" w:rsidRDefault="00364726" w:rsidP="00364726">
      <w:pPr>
        <w:adjustRightInd/>
        <w:snapToGrid/>
        <w:spacing w:after="0"/>
        <w:rPr>
          <w:rFonts w:ascii="Arial" w:eastAsia="宋体" w:hAnsi="Arial" w:cs="Arial"/>
          <w:color w:val="000000"/>
          <w:sz w:val="21"/>
          <w:szCs w:val="21"/>
        </w:rPr>
      </w:pPr>
      <w:r w:rsidRPr="00364726">
        <w:rPr>
          <w:rFonts w:ascii="Arial" w:eastAsia="宋体" w:hAnsi="Arial" w:cs="Arial"/>
          <w:color w:val="000000"/>
          <w:sz w:val="21"/>
          <w:szCs w:val="21"/>
        </w:rPr>
        <w:t>2015</w:t>
      </w:r>
      <w:r w:rsidRPr="00364726">
        <w:rPr>
          <w:rFonts w:ascii="Arial" w:eastAsia="宋体" w:hAnsi="Arial" w:cs="Arial"/>
          <w:color w:val="000000"/>
          <w:sz w:val="21"/>
          <w:szCs w:val="21"/>
        </w:rPr>
        <w:t>年</w:t>
      </w:r>
      <w:r w:rsidRPr="00364726">
        <w:rPr>
          <w:rFonts w:ascii="Arial" w:eastAsia="宋体" w:hAnsi="Arial" w:cs="Arial"/>
          <w:color w:val="000000"/>
          <w:sz w:val="21"/>
          <w:szCs w:val="21"/>
        </w:rPr>
        <w:t>12</w:t>
      </w:r>
      <w:r w:rsidRPr="00364726">
        <w:rPr>
          <w:rFonts w:ascii="Arial" w:eastAsia="宋体" w:hAnsi="Arial" w:cs="Arial"/>
          <w:color w:val="000000"/>
          <w:sz w:val="21"/>
          <w:szCs w:val="21"/>
        </w:rPr>
        <w:t>月</w:t>
      </w:r>
      <w:r w:rsidRPr="00364726">
        <w:rPr>
          <w:rFonts w:ascii="Arial" w:eastAsia="宋体" w:hAnsi="Arial" w:cs="Arial"/>
          <w:color w:val="000000"/>
          <w:sz w:val="21"/>
          <w:szCs w:val="21"/>
        </w:rPr>
        <w:t>27</w:t>
      </w:r>
      <w:r w:rsidRPr="00364726">
        <w:rPr>
          <w:rFonts w:ascii="Arial" w:eastAsia="宋体" w:hAnsi="Arial" w:cs="Arial"/>
          <w:color w:val="000000"/>
          <w:sz w:val="21"/>
          <w:szCs w:val="21"/>
        </w:rPr>
        <w:t>日主席令第</w:t>
      </w:r>
      <w:r w:rsidRPr="00364726">
        <w:rPr>
          <w:rFonts w:ascii="Arial" w:eastAsia="宋体" w:hAnsi="Arial" w:cs="Arial"/>
          <w:color w:val="000000"/>
          <w:sz w:val="21"/>
          <w:szCs w:val="21"/>
        </w:rPr>
        <w:t>36</w:t>
      </w:r>
      <w:r w:rsidRPr="00364726">
        <w:rPr>
          <w:rFonts w:ascii="Arial" w:eastAsia="宋体" w:hAnsi="Arial" w:cs="Arial"/>
          <w:color w:val="000000"/>
          <w:sz w:val="21"/>
          <w:szCs w:val="21"/>
        </w:rPr>
        <w:t>号公布</w:t>
      </w:r>
    </w:p>
    <w:p w:rsidR="00364726" w:rsidRPr="00364726" w:rsidRDefault="00364726" w:rsidP="00364726">
      <w:pPr>
        <w:adjustRightInd/>
        <w:snapToGrid/>
        <w:spacing w:after="0"/>
        <w:rPr>
          <w:rFonts w:ascii="Arial" w:eastAsia="宋体" w:hAnsi="Arial" w:cs="Arial"/>
          <w:color w:val="000000"/>
          <w:sz w:val="21"/>
          <w:szCs w:val="21"/>
        </w:rPr>
      </w:pPr>
      <w:r w:rsidRPr="00364726">
        <w:rPr>
          <w:rFonts w:ascii="Arial" w:eastAsia="宋体" w:hAnsi="Arial" w:cs="Arial"/>
          <w:color w:val="000000"/>
          <w:sz w:val="21"/>
          <w:szCs w:val="21"/>
        </w:rPr>
        <w:t>根据</w:t>
      </w:r>
      <w:r w:rsidRPr="00364726">
        <w:rPr>
          <w:rFonts w:ascii="Arial" w:eastAsia="宋体" w:hAnsi="Arial" w:cs="Arial"/>
          <w:color w:val="000000"/>
          <w:sz w:val="21"/>
          <w:szCs w:val="21"/>
        </w:rPr>
        <w:t>2018</w:t>
      </w:r>
      <w:r w:rsidRPr="00364726">
        <w:rPr>
          <w:rFonts w:ascii="Arial" w:eastAsia="宋体" w:hAnsi="Arial" w:cs="Arial"/>
          <w:color w:val="000000"/>
          <w:sz w:val="21"/>
          <w:szCs w:val="21"/>
        </w:rPr>
        <w:t>年</w:t>
      </w:r>
      <w:r w:rsidRPr="00364726">
        <w:rPr>
          <w:rFonts w:ascii="Arial" w:eastAsia="宋体" w:hAnsi="Arial" w:cs="Arial"/>
          <w:color w:val="000000"/>
          <w:sz w:val="21"/>
          <w:szCs w:val="21"/>
        </w:rPr>
        <w:t>4</w:t>
      </w:r>
      <w:r w:rsidRPr="00364726">
        <w:rPr>
          <w:rFonts w:ascii="Arial" w:eastAsia="宋体" w:hAnsi="Arial" w:cs="Arial"/>
          <w:color w:val="000000"/>
          <w:sz w:val="21"/>
          <w:szCs w:val="21"/>
        </w:rPr>
        <w:t>月</w:t>
      </w:r>
      <w:r w:rsidRPr="00364726">
        <w:rPr>
          <w:rFonts w:ascii="Arial" w:eastAsia="宋体" w:hAnsi="Arial" w:cs="Arial"/>
          <w:color w:val="000000"/>
          <w:sz w:val="21"/>
          <w:szCs w:val="21"/>
        </w:rPr>
        <w:t>27</w:t>
      </w:r>
      <w:r w:rsidRPr="00364726">
        <w:rPr>
          <w:rFonts w:ascii="Arial" w:eastAsia="宋体" w:hAnsi="Arial" w:cs="Arial"/>
          <w:color w:val="000000"/>
          <w:sz w:val="21"/>
          <w:szCs w:val="21"/>
        </w:rPr>
        <w:t>日中华人民共和国主席令第六号《全国人大常委会关于修改＜中华人民共和国国境卫生检疫法＞等六部法律的决定》修改</w:t>
      </w:r>
    </w:p>
    <w:p w:rsidR="00364726" w:rsidRPr="00364726" w:rsidRDefault="00364726" w:rsidP="00364726">
      <w:pPr>
        <w:adjustRightInd/>
        <w:snapToGrid/>
        <w:spacing w:after="0"/>
        <w:rPr>
          <w:rFonts w:ascii="Arial" w:eastAsia="宋体" w:hAnsi="Arial" w:cs="Arial"/>
          <w:color w:val="000000"/>
          <w:sz w:val="21"/>
          <w:szCs w:val="21"/>
        </w:rPr>
      </w:pPr>
      <w:hyperlink r:id="rId6" w:tgtFrame="_blank" w:history="1">
        <w:r w:rsidRPr="00364726">
          <w:rPr>
            <w:rFonts w:ascii="Arial" w:eastAsia="宋体" w:hAnsi="Arial" w:cs="Arial"/>
            <w:color w:val="1472D3"/>
            <w:sz w:val="21"/>
          </w:rPr>
          <w:t>中华人民共和国反恐怖主义法（</w:t>
        </w:r>
        <w:r w:rsidRPr="00364726">
          <w:rPr>
            <w:rFonts w:ascii="Arial" w:eastAsia="宋体" w:hAnsi="Arial" w:cs="Arial"/>
            <w:color w:val="1472D3"/>
            <w:sz w:val="21"/>
          </w:rPr>
          <w:t>2015</w:t>
        </w:r>
        <w:r w:rsidRPr="00364726">
          <w:rPr>
            <w:rFonts w:ascii="Arial" w:eastAsia="宋体" w:hAnsi="Arial" w:cs="Arial"/>
            <w:color w:val="1472D3"/>
            <w:sz w:val="21"/>
          </w:rPr>
          <w:t>修正）</w:t>
        </w:r>
      </w:hyperlink>
    </w:p>
    <w:p w:rsidR="00364726" w:rsidRPr="00364726" w:rsidRDefault="00364726" w:rsidP="00364726">
      <w:pPr>
        <w:adjustRightInd/>
        <w:snapToGrid/>
        <w:spacing w:after="0" w:line="390" w:lineRule="atLeast"/>
        <w:rPr>
          <w:rFonts w:ascii="Arial" w:eastAsia="宋体" w:hAnsi="Arial" w:cs="Arial"/>
          <w:color w:val="000000"/>
          <w:sz w:val="24"/>
          <w:szCs w:val="24"/>
        </w:rPr>
      </w:pPr>
      <w:r w:rsidRPr="00364726">
        <w:rPr>
          <w:rFonts w:ascii="Arial" w:eastAsia="宋体" w:hAnsi="Arial" w:cs="Arial"/>
          <w:color w:val="000000"/>
          <w:sz w:val="24"/>
          <w:szCs w:val="24"/>
        </w:rPr>
        <w:t>正文</w:t>
      </w:r>
    </w:p>
    <w:p w:rsidR="00364726" w:rsidRPr="00364726" w:rsidRDefault="00364726" w:rsidP="00364726">
      <w:pPr>
        <w:adjustRightInd/>
        <w:snapToGrid/>
        <w:spacing w:after="0" w:line="630" w:lineRule="atLeast"/>
        <w:rPr>
          <w:rFonts w:ascii="Arial" w:eastAsia="宋体" w:hAnsi="Arial" w:cs="Arial"/>
          <w:b/>
          <w:bCs/>
          <w:color w:val="000000"/>
          <w:sz w:val="27"/>
          <w:szCs w:val="27"/>
        </w:rPr>
      </w:pPr>
      <w:r w:rsidRPr="00364726">
        <w:rPr>
          <w:rFonts w:ascii="Arial" w:eastAsia="宋体" w:hAnsi="Arial" w:cs="Arial"/>
          <w:b/>
          <w:bCs/>
          <w:color w:val="000000"/>
          <w:sz w:val="27"/>
          <w:szCs w:val="27"/>
        </w:rPr>
        <w:t>第一章　总则</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第一条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为了防范和惩治恐怖活动，加强反恐怖主义工作，维护国家安全、公共安全和人民生命财产安全，根据宪法，制定本法。</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第二条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国家反对一切形式的恐怖主义，依法取缔恐怖活动组织，对任何组织、策划、准备实施、实施恐怖活动，宣扬恐怖主义，煽动实施恐怖活动，组织、领导、参加恐怖活动组织，为恐怖活动提供帮助的，依法追究法律责任。</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国家不向任何恐怖活动组织和人员作出妥协，不向任何恐怖活动人员提供庇护或者给予难民地位。</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第三条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本法所称恐怖主义，是指通过暴力、破坏、恐吓等手段，制造社会恐慌、危害公共安全、侵犯人身财产，或者胁迫国家机关、国际组织，以实现其政治、意识形态等目的的主张和行为。</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本法所称恐怖活动，是指恐怖主义性质的下列行为：</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（一）组织、策划、准备实施、实施造成或者意图造成人员伤亡、重大财产损失、公共设施损坏、社会秩序混乱等严重社会危害的活动的；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（二）宣扬恐怖主义，煽动实施恐怖活动，或者非法持有宣扬恐怖主义的物品，强制他人在公共场所穿戴宣扬恐怖主义的服饰、标志的；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（三）组织、领导、参加恐怖活动组织的；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（四）为恐怖活动组织、恐怖活动人员、实施恐怖活动或者恐怖活动培训提供信息、资金、物资、劳务、技术、场所等支持、协助、便利的；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（五）其他恐怖活动。</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本法所称恐怖活动组织，是指三人以上为实施恐怖活动而组成的犯罪组织。</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本法所称恐怖活动人员，是指实施恐怖活动的人和恐怖活动组织的成员。</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本法所称恐怖事件，是指正在发生或者已经发生的造成或者可能造成重大社会危害的恐怖活动。</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第四条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国家将反恐怖主义纳入国家安全战略，综合施策，标本兼治，加强反恐怖主义的能力建设，运用政治、经济、法律、文化、教育、外交、军事等手段，开展反恐怖主义工作。</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国家反</w:t>
      </w:r>
      <w:r w:rsidRPr="00364726">
        <w:rPr>
          <w:rFonts w:ascii="Arial" w:eastAsia="宋体" w:hAnsi="Arial" w:cs="Arial"/>
          <w:color w:val="333333"/>
          <w:sz w:val="21"/>
          <w:szCs w:val="21"/>
        </w:rPr>
        <w:lastRenderedPageBreak/>
        <w:t>对一切形式的以歪曲宗教教义或者其他方法煽动仇恨、煽动歧视、鼓吹暴力等极端主义，消除恐怖主义的思想基础。</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第五条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反恐怖主义工作坚持专门工作与群众路线相结合，防范为主、惩防结合和先发制敌、保持主动的原则。</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第六条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反恐怖主义工作应当依法进行，尊重和保障人权，维护公民和组织的合法权益。</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在反恐怖主义工作中，应当尊重公民的宗教信仰自由和民族风俗习惯，禁止任何基于地域、民族、宗教等理由的歧视性做法。</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第七条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国家设立反恐怖主义工作领导机构，统一领导和指挥全国反恐怖主义工作。</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设区的市级以上地方人民政府设立反恐怖主义工作领导机构，县级人民政府根据需要设立反恐怖主义工作领导机构，在上级反恐怖主义工作领导机构的领导和指挥下，负责本地区反恐怖主义工作。</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第八条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公安机关、国家安全机关和人民检察院、人民法院、司法行政机关以及其他有关国家机关，应当根据分工，实行工作责任制，依法做好反恐怖主义工作。</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中国人民解放军、中国人民武装警察部队和民兵组织依照本法和其他有关法律、行政法规、军事法规以及国务院、中央军事委员会的命令，并根据反恐怖主义工作领导机构的部署，防范和处置恐怖活动。</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有关部门应当建立联动配合机制，依靠、动员村民委员会、居民委员会、企业事业单位、社会组织，共同开展反恐怖主义工作。</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第九条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任何单位和个人都有协助、配合有关部门开展反恐怖主义工作的义务，发现恐怖活动嫌疑或者恐怖活动嫌疑人员的，应当及时向公安机关或者有关部门报告。</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第十条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对举报恐怖活动或者协助防范、制止恐怖活动有突出贡献的单位和个人，以及在反恐怖主义工作中作出其他突出贡献的单位和个人，按照国家有关规定给予表彰、奖励。</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第十一条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rsidR="00364726" w:rsidRPr="00364726" w:rsidRDefault="00364726" w:rsidP="00364726">
      <w:pPr>
        <w:adjustRightInd/>
        <w:snapToGrid/>
        <w:spacing w:after="0" w:line="630" w:lineRule="atLeast"/>
        <w:rPr>
          <w:rFonts w:ascii="Arial" w:eastAsia="宋体" w:hAnsi="Arial" w:cs="Arial"/>
          <w:b/>
          <w:bCs/>
          <w:color w:val="000000"/>
          <w:sz w:val="27"/>
          <w:szCs w:val="27"/>
        </w:rPr>
      </w:pPr>
      <w:r w:rsidRPr="00364726">
        <w:rPr>
          <w:rFonts w:ascii="Arial" w:eastAsia="宋体" w:hAnsi="Arial" w:cs="Arial"/>
          <w:b/>
          <w:bCs/>
          <w:color w:val="000000"/>
          <w:sz w:val="27"/>
          <w:szCs w:val="27"/>
        </w:rPr>
        <w:t>第二章　恐怖活动组织和人员的认定</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第十二条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国家反恐怖主义工作领导机构根据本法第三条的规定，认定恐怖活动组织和人员，由国家反恐怖主义工作领导机构的办事机构予以公告。</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lastRenderedPageBreak/>
        <w:t>第十三条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国务院公安部门、国家安全部门、外交部门和省级反恐怖主义工作领导机构对于需要认定恐怖活动组织和人员的，应当向国家反恐怖主义工作领导机构提出申请。</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第十四条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第十五条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被认定的恐怖活动组织和人员对认定不服的，可以通过国家反恐怖主义工作领导机构的办事机构申请复核。国家反恐怖主义工作领导机构应当及时进行复核，作出维持或者撤销认定的决定。复核决定为最终决定。</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国家反恐怖主义工作领导机构作出撤销认定的决定的，由国家反恐怖主义工作领导机构的办事机构予以公告；资金、资产已被冻结的，应当解除冻结。</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第十六条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rsidR="00364726" w:rsidRPr="00364726" w:rsidRDefault="00364726" w:rsidP="00364726">
      <w:pPr>
        <w:adjustRightInd/>
        <w:snapToGrid/>
        <w:spacing w:after="0" w:line="630" w:lineRule="atLeast"/>
        <w:rPr>
          <w:rFonts w:ascii="Arial" w:eastAsia="宋体" w:hAnsi="Arial" w:cs="Arial"/>
          <w:b/>
          <w:bCs/>
          <w:color w:val="000000"/>
          <w:sz w:val="27"/>
          <w:szCs w:val="27"/>
        </w:rPr>
      </w:pPr>
      <w:r w:rsidRPr="00364726">
        <w:rPr>
          <w:rFonts w:ascii="Arial" w:eastAsia="宋体" w:hAnsi="Arial" w:cs="Arial"/>
          <w:b/>
          <w:bCs/>
          <w:color w:val="000000"/>
          <w:sz w:val="27"/>
          <w:szCs w:val="27"/>
        </w:rPr>
        <w:t>第三章　安全防范</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第十七条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各级人民政府和有关部门应当组织开展反恐怖主义宣传教育，提高公民的反恐怖主义意识。</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教育、人力资源行政主管部门和学校、有关职业培训机构应当将恐怖活动预防、应急知识纳入教育、教学、培训的内容。</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新闻、广播、电视、文化、宗教、互联网等有关单位，应当有针对性地面向社会进行反恐怖主义宣传教育。</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村民委员会、居民委员会应当协助人民政府以及有关部门，加强反恐怖主义宣传教育。</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第十八条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电信业务经营者、互联网服务提供者应当为公安机关、国家安全机关依法进行防范、调查恐怖活动提供技术接口和解密等技术支持和协助。</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第十九条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网信、电信、公安、国家安全等主管部门对含有恐怖主义、极端主义内容的信息，应当按照职责分工，及时责令有关单位停止传输、删除相关信息，或者关闭相关网站、关停相关服务。有关单位应当立即执行，并保存相关记录，</w:t>
      </w:r>
      <w:r w:rsidRPr="00364726">
        <w:rPr>
          <w:rFonts w:ascii="Arial" w:eastAsia="宋体" w:hAnsi="Arial" w:cs="Arial"/>
          <w:color w:val="333333"/>
          <w:sz w:val="21"/>
          <w:szCs w:val="21"/>
        </w:rPr>
        <w:lastRenderedPageBreak/>
        <w:t>协助进行调查。对互联网上跨境传输的含有恐怖主义、极端主义内容的信息，电信主管部门应当采取技术措施，阻断传播。</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第二十条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前款规定的物流运营单位，应当实行运输、寄递客户身份、物品信息登记制度。</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第二十一条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电信、互联网、金融、住宿、长途客运、机动车租赁等业务经营者、服务提供者，应当对客户身份进行查验。对身份不明或者拒绝身份查验的，不得提供服务。</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第二十二条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生产和进口单位应当依照规定对枪支等武器、弹药、管制器具、危险化学品、民用爆炸物品、核与放射物品作出电子追踪标识，对民用爆炸物品添加安检示踪标识物。</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运输单位应当依照规定对运营中的危险化学品、民用爆炸物品、核与放射物品的运输工具通过定位系统实行监控。</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有关单位应当依照规定对传染病病原体等物质实行严格的监督管理，严密防范传染病病原体等物质扩散或者流入非法渠道。</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第二十三条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第二十四条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国务院反洗钱行政主管部门、国务院有关部门、机构依法对金融机构和特定非金融机构履行反恐怖主义融资义务的情况进行监督管理。</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国务院反洗钱行政主管部门发现涉嫌恐怖主义融资的，可以依法进行调查，采取临时冻结措施。</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第二十五条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审计、财政、税务等部门在依照法律、行政法规的规定对有关单位实施监督检查的过程中，发现资金流入流出涉嫌恐怖主义融资的，应当及时通报公安机关。</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第二十六条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lastRenderedPageBreak/>
        <w:t>海关在对进出境人员携带现金和无记名有价证券实施监管的过程中，发现涉嫌恐怖主义融资的，应当立即通报国务院反洗钱行政主管部门和有管辖权的公安机关。</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第二十七条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地方各级人民政府制定、组织实施城乡规划，应当符合反恐怖主义工作的需要。</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地方各级人民政府应当根据需要，组织、督促有关建设单位在主要道路、交通枢纽、城市公共区域的重点部位，配备、安装公共安全视频图像信息系统等防范恐怖袭击的技防、物防设备、设施。</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第二十八条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公安机关和有关部门对宣扬极端主义，利用极端主义危害公共安全、扰乱公共秩序、侵犯人身财产、妨害社会管理的，应当及时予以制止，依法追究法律责任。</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公安机关发现极端主义活动的，应当责令立即停止，将有关人员强行带离现场并登记身份信息，对有关物品、资料予以收缴，对非法活动场所予以查封。</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任何单位和个人发现宣扬极端主义的物品、资料、信息的，应当立即向公安机关报告。</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第二十九条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对被教唆、胁迫、引诱参与恐怖活动、极端主义活动，或者参与恐怖活动、极端主义活动情节轻微，尚不构成犯罪的人员，公安机关应当组织有关部门、村民委员会、居民委员会、所在单位、就读学校、家庭和监护人对其进行帮教。</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第三十条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人民检察院对安置教育的决定和执行实行监督。</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第三十一条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lastRenderedPageBreak/>
        <w:t>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第三十二条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重点目标的管理单位应当履行下列职责：</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（一）制定防范和应对处置恐怖活动的预案、措施，定期进行培训和演练；</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（二）建立反恐怖主义工作专项经费保障制度，配备、更新防范和处置设备、设施；</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（三）指定相关机构或者落实责任人员，明确岗位职责；</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（四）实行风险评估，实时监测安全威胁，完善内部安全管理；</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（五）定期向公安机关和有关部门报告防范措施落实情况。</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重点目标的管理单位应当根据城乡规划、相关标准和实际需要，对重点目标同步设计、同步建设、同步运行符合本法第二十七条规定的技防、物防设备、设施。</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重点目标的管理单位应当建立公共安全视频图像信息系统值班监看、信息保存使用、运行维护等管理制度，保障相关系统正常运行。采集的视频图像信息保存期限不得少于九十日。</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对重点目标以外的涉及公共安全的其他单位、场所、活动、设施，其主管部门和管理单位应当依照法律、行政法规规定，建立健全安全管理制度，落实安全责任。</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第三十三条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重点目标的管理单位应当对重要岗位人员进行安全背景审查。对有不适合情形的人员，应当调整工作岗位，并将有关情况通报公安机关。</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第三十四条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第三十五条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对航空器、列车、船舶、城市轨道车辆、公共电汽车等公共交通运输工具，营运单位应当依照规定配备安保人员和相应设备、设施，加强安全检查和保卫工作。</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第三十六条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公安机关和有关部门应当掌握重点目标的基础信息和重要动态，指导、监督重点目标的管理单位履行防范恐怖袭击的各项职责。</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公安机关、中国人民武装警察部队应当依照有关规定对重点目标进行警戒、巡逻、检查。</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第三十七条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飞行管制、民用航空、公安等主管部门应当按照职责分工，加强空域、航空器和飞行活动管理，严密防范针对航空器或者利用飞行活动实施的恐怖活动。</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第三十八条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各级人民政府和军事机关应当在重点国（边）境地段和口岸设置拦阻隔离网、视频图像采集和防越境报警设施。</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公安机关和中国人民解放军应当严密组织国（边）境巡逻，依照规</w:t>
      </w:r>
      <w:r w:rsidRPr="00364726">
        <w:rPr>
          <w:rFonts w:ascii="Arial" w:eastAsia="宋体" w:hAnsi="Arial" w:cs="Arial"/>
          <w:color w:val="333333"/>
          <w:sz w:val="21"/>
          <w:szCs w:val="21"/>
        </w:rPr>
        <w:lastRenderedPageBreak/>
        <w:t>定对抵离国（边）境前沿、进出国（边）境管理区和国（边）境通道、口岸的人员、交通运输工具、物品，以及沿海沿边地区的船舶进行查验。</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第三十九条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出入境证件签发机关、出入境边防检查机关对恐怖活动人员和恐怖活动嫌疑人员，有权决定不准其出境入境、不予签发出境入境证件或者宣布其出境入境证件作废。</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第四十条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海关、出入境边防检查机关发现恐怖活动嫌疑人员或者涉嫌恐怖活动物品的，应当依法扣留，并立即移送公安机关或者国家安全机关。</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第四十一条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国务院外交、公安、国家安全、发展改革、工业和信息化、商务、旅游等主管部门应当建立境外投资合作、旅游等安全风险评估制度，对中国在境外的公民以及驻外机构、设施、财产加强安全保护，防范和应对恐怖袭击。</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第四十二条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驻外机构应当建立健全安全防范制度和应对处置预案，加强对有关人员、设施、财产的安全保护。</w:t>
      </w:r>
    </w:p>
    <w:p w:rsidR="00364726" w:rsidRPr="00364726" w:rsidRDefault="00364726" w:rsidP="00364726">
      <w:pPr>
        <w:adjustRightInd/>
        <w:snapToGrid/>
        <w:spacing w:after="0" w:line="630" w:lineRule="atLeast"/>
        <w:rPr>
          <w:rFonts w:ascii="Arial" w:eastAsia="宋体" w:hAnsi="Arial" w:cs="Arial"/>
          <w:b/>
          <w:bCs/>
          <w:color w:val="000000"/>
          <w:sz w:val="27"/>
          <w:szCs w:val="27"/>
        </w:rPr>
      </w:pPr>
      <w:r w:rsidRPr="00364726">
        <w:rPr>
          <w:rFonts w:ascii="Arial" w:eastAsia="宋体" w:hAnsi="Arial" w:cs="Arial"/>
          <w:b/>
          <w:bCs/>
          <w:color w:val="000000"/>
          <w:sz w:val="27"/>
          <w:szCs w:val="27"/>
        </w:rPr>
        <w:t>第四章　情报信息</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第四十三条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国家反恐怖主义工作领导机构建立国家反恐怖主义情报中心，实行跨部门、跨地区情报信息工作机制，统筹反恐怖主义情报信息工作。</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有关部门应当加强反恐怖主义情报信息搜集工作，对搜集的有关线索、人员、行动类情报信息，应当依照规定及时统一归口报送国家反恐怖主义情报中心。</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第四十四条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公安机关、国家安全机关和有关部门应当依靠群众，加强基层基础工作，建立基层情报信息工作力量，提高反恐怖主义情报信息工作能力。</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第四十五条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公安机关、国家安全机关、军事机关在其职责范围内，因反恐怖主义情报信息工作的需要，根据国家有关规定，经过严格的批准手续，可以采取技术侦察措施。</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依照前款规定获取的材料，只能用于反恐怖主义应对处置和对恐怖活动犯罪、极端主义犯罪的侦查、起诉和审判，不得用于其他用途。</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第四十六条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有关部门对于在本法第三章规定的安全防范工作中获取的信息，应当根据国家反恐怖主义情报中心的要求，及时提供。</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第四十七条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lastRenderedPageBreak/>
        <w:t>国家反恐怖主义情报中心、地方反恐怖主义工作领导机构以及公安机关等有关部门应当对有关情报信息进行筛查、研判、核查、监控，认为有发生恐怖事件危险，需要采取相应的安全防范、应对处置措施的，应当及时通报有关部门和单位，并可以根据情况发出预警。有关部门和单位应当根据通报做好安全防范、应对处置工作。</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第四十八条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反恐怖主义工作领导机构、有关部门和单位、个人应当对履行反恐怖主义工作职责、义务过程中知悉的国家秘密、商业秘密和个人隐私予以保密。</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违反规定泄露国家秘密、商业秘密和个人隐私的，依法追究法律责任。</w:t>
      </w:r>
    </w:p>
    <w:p w:rsidR="00364726" w:rsidRPr="00364726" w:rsidRDefault="00364726" w:rsidP="00364726">
      <w:pPr>
        <w:adjustRightInd/>
        <w:snapToGrid/>
        <w:spacing w:after="0" w:line="630" w:lineRule="atLeast"/>
        <w:rPr>
          <w:rFonts w:ascii="Arial" w:eastAsia="宋体" w:hAnsi="Arial" w:cs="Arial"/>
          <w:b/>
          <w:bCs/>
          <w:color w:val="000000"/>
          <w:sz w:val="27"/>
          <w:szCs w:val="27"/>
        </w:rPr>
      </w:pPr>
      <w:r w:rsidRPr="00364726">
        <w:rPr>
          <w:rFonts w:ascii="Arial" w:eastAsia="宋体" w:hAnsi="Arial" w:cs="Arial"/>
          <w:b/>
          <w:bCs/>
          <w:color w:val="000000"/>
          <w:sz w:val="27"/>
          <w:szCs w:val="27"/>
        </w:rPr>
        <w:t>第五章　调查</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第四十九条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公安机关接到恐怖活动嫌疑的报告或者发现恐怖活动嫌疑，需要调查核实的，应当迅速进行调查。</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第五十条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公安机关调查恐怖活动嫌疑，可以依照有关法律规定对嫌疑人员进行盘问、检查、传唤，可以提取或者采集肖像、指纹、虹膜图像等人体生物识别信息和血液、尿液、脱落细胞等生物样本，并留存其签名。</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公安机关调查恐怖活动嫌疑，可以通知了解有关情况的人员到公安机关或者其他地点接受询问。</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第五十一条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公安机关调查恐怖活动嫌疑，有权向有关单位和个人收集、调取相关信息和材料。有关单位和个人应当如实提供。</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第五十二条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第五十三条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公安机关调查恐怖活动嫌疑，经县级以上公安机关负责人批准，可以根据其危险程度，责令恐怖活动嫌疑人员遵守下列一项或者多项约束措施：</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（一）未经公安机关批准不得离开所居住的市、县或者指定的处所；</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（二）不得参加大型群众性活动或者从事特定的活动；</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（三）未经公安机关批准不得乘坐公共交通工具或者进入特定的场所；</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（四）不得与特定的人员会见或者通信；</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（五）定期向公安机关报告活动情况；</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（六）将护照等出入境证件、身份证件、驾驶证件交公安机关保存。</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公安机关可以采取电子监控、不定期检查等方式对其遵守约束措施的情况进行监督。</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采取前两款规定的约束措施的期限不得超过三个月。对不需要继续采取约束措施的，应当及时解除。</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第五十四条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lastRenderedPageBreak/>
        <w:t>公安机关经调查，发现犯罪事实或者犯罪嫌疑人的，应当依照刑事诉讼法的规定立案侦查。本章规定的有关期限届满，公安机关未立案侦查的，应当解除有关措施。</w:t>
      </w:r>
    </w:p>
    <w:p w:rsidR="00364726" w:rsidRPr="00364726" w:rsidRDefault="00364726" w:rsidP="00364726">
      <w:pPr>
        <w:adjustRightInd/>
        <w:snapToGrid/>
        <w:spacing w:after="0" w:line="630" w:lineRule="atLeast"/>
        <w:rPr>
          <w:rFonts w:ascii="Arial" w:eastAsia="宋体" w:hAnsi="Arial" w:cs="Arial"/>
          <w:b/>
          <w:bCs/>
          <w:color w:val="000000"/>
          <w:sz w:val="27"/>
          <w:szCs w:val="27"/>
        </w:rPr>
      </w:pPr>
      <w:r w:rsidRPr="00364726">
        <w:rPr>
          <w:rFonts w:ascii="Arial" w:eastAsia="宋体" w:hAnsi="Arial" w:cs="Arial"/>
          <w:b/>
          <w:bCs/>
          <w:color w:val="000000"/>
          <w:sz w:val="27"/>
          <w:szCs w:val="27"/>
        </w:rPr>
        <w:t>第六章　应对处置</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第五十五条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国家建立健全恐怖事件应对处置预案体系。</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有关部门、地方反恐怖主义工作领导机构应当制定相应的应对处置预案。</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第五十六条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第五十七条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上级反恐怖主义工作领导机构可以对应对处置工作进行指导，必要时调动有关反恐怖主义力量进行支援。</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需要进入紧急状态的，由全国人民代表大会常务委员会或者国务院依照宪法和其他有关法律规定的权限和程序决定。</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第五十八条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发现恐怖事件或者疑似恐怖事件后，公安机关应当立即进行处置，并向反恐怖主义工作领导机构报告；中国人民解放军、中国人民武装警察部队发现正在实施恐怖活动的，应当立即予以控制并将案件及时移交公安机关。</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指挥长确定后，现场指挥员应当向其请示、报告工作或者有关情况。</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第五十九条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中华人民共和国在境外的机构、人员、重要设施遭受严重恐怖袭击后，经与有关国家协商同意，国家反</w:t>
      </w:r>
      <w:r w:rsidRPr="00364726">
        <w:rPr>
          <w:rFonts w:ascii="Arial" w:eastAsia="宋体" w:hAnsi="Arial" w:cs="Arial"/>
          <w:color w:val="333333"/>
          <w:sz w:val="21"/>
          <w:szCs w:val="21"/>
        </w:rPr>
        <w:lastRenderedPageBreak/>
        <w:t>恐怖主义工作领导机构可以组织外交、公安、国家安全等部门派出工作人员赴境外开展应对处置工作。</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第六十条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应对处置恐怖事件，应当优先保护直接受到恐怖活动危害、威胁人员的人身安全。</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第六十一条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恐怖事件发生后，负责应对处置的反恐怖主义工作领导机构可以决定由有关部门和单位采取下列一项或者多项应对处置措施：</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（一）组织营救和救治受害人员，疏散、撤离并妥善安置受到威胁的人员以及采取其他救助措施；</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（二）封锁现场和周边道路，查验现场人员的身份证件，在有关场所附近设置临时警戒线；</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（三）在特定区域内实施空域、海（水）域管制，对特定区域内的交通运输工具进行检查；</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（四）在特定区域内实施互联网、无线电、通讯管制；</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（五）在特定区域内或者针对特定人员实施出境入境管制；</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（六）禁止或者限制使用有关设备、设施，关闭或者限制使用有关场所，中止人员密集的活动或者可能导致危害扩大的生产经营活动；</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（七）抢修被损坏的交通、电信、互联网、广播电视、供水、排水、供电、供气、供热等公共设施；</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（八）组织志愿人员参加反恐怖主义救援工作，要求具有特定专长的人员提供服务；</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（九）其他必要的应对处置措施。</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第六十二条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第六十三条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恐怖事件发生、发展和应对处置信息，由恐怖事件发生地的省级反恐怖主义工作领导机构统一发布；跨省、自治区、直辖市发生的恐怖事件，由指定的省级反恐怖主义工作领导机构统一发布。</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第六十四条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恐怖事件应对处置结束后，各级人民政府应当组织有关部门帮助受影响的单位和个人尽快恢复生活、生产，稳定受影响地区的社会秩序和公众情绪。</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第六十五条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lastRenderedPageBreak/>
        <w:t>当地人民政府应当及时给予恐怖事件受害人员及其近亲属适当的救助，并向失去基本生活条件的受害人员及其近亲属及时提供基本生活保障。卫生、医疗保障等主管部门应当为恐怖事件受害人员及其近亲属提供心理、医疗等方面的援助。</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第六十六条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公安机关应当及时对恐怖事件立案侦查，查明事件发生的原因、经过和结果，依法追究恐怖活动组织、人员的刑事责任。</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第六十七条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反恐怖主义工作领导机构应当对恐怖事件的发生和应对处置工作进行全面分析、总结评估，提出防范和应对处置改进措施，向上一级反恐怖主义工作领导机构报告。</w:t>
      </w:r>
    </w:p>
    <w:p w:rsidR="00364726" w:rsidRPr="00364726" w:rsidRDefault="00364726" w:rsidP="00364726">
      <w:pPr>
        <w:adjustRightInd/>
        <w:snapToGrid/>
        <w:spacing w:after="0" w:line="630" w:lineRule="atLeast"/>
        <w:rPr>
          <w:rFonts w:ascii="Arial" w:eastAsia="宋体" w:hAnsi="Arial" w:cs="Arial"/>
          <w:b/>
          <w:bCs/>
          <w:color w:val="000000"/>
          <w:sz w:val="27"/>
          <w:szCs w:val="27"/>
        </w:rPr>
      </w:pPr>
      <w:r w:rsidRPr="00364726">
        <w:rPr>
          <w:rFonts w:ascii="Arial" w:eastAsia="宋体" w:hAnsi="Arial" w:cs="Arial"/>
          <w:b/>
          <w:bCs/>
          <w:color w:val="000000"/>
          <w:sz w:val="27"/>
          <w:szCs w:val="27"/>
        </w:rPr>
        <w:t>第七章　国际合作</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第六十八条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中华人民共和国根据缔结或者参加的国际条约，或者按照平等互惠原则，与其他国家、地区、国际组织开展反恐怖主义合作。</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第六十九条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国务院有关部门根据国务院授权，代表中国政府与外国政府和有关国际组织开展反恐怖主义政策对话、情报信息交流、执法合作和国际资金监管合作。</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在不违背我国法律的前提下，边境地区的县级以上地方人民政府及其主管部门，经国务院或者中央有关部门批准，可以与相邻国家或者地区开展反恐怖主义情报信息交流、执法合作和国际资金监管合作。</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第七十条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涉及恐怖活动犯罪的刑事司法协助、引渡和被判刑人移管，依照有关法律规定执行。</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第七十一条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经与有关国家达成协议，并报国务院批准，国务院公安部门、国家安全部门可以派员出境执行反恐怖主义任务。</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中国人民解放军、中国人民武装警察部队派员出境执行反恐怖主义任务，由中央军事委员会批准。</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第七十二条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通过反恐怖主义国际合作取得的材料可以在行政处罚、刑事诉讼中作为证据使用，但我方承诺不作为证据使用的除外。</w:t>
      </w:r>
    </w:p>
    <w:p w:rsidR="00364726" w:rsidRPr="00364726" w:rsidRDefault="00364726" w:rsidP="00364726">
      <w:pPr>
        <w:adjustRightInd/>
        <w:snapToGrid/>
        <w:spacing w:after="0" w:line="630" w:lineRule="atLeast"/>
        <w:rPr>
          <w:rFonts w:ascii="Arial" w:eastAsia="宋体" w:hAnsi="Arial" w:cs="Arial"/>
          <w:b/>
          <w:bCs/>
          <w:color w:val="000000"/>
          <w:sz w:val="27"/>
          <w:szCs w:val="27"/>
        </w:rPr>
      </w:pPr>
      <w:r w:rsidRPr="00364726">
        <w:rPr>
          <w:rFonts w:ascii="Arial" w:eastAsia="宋体" w:hAnsi="Arial" w:cs="Arial"/>
          <w:b/>
          <w:bCs/>
          <w:color w:val="000000"/>
          <w:sz w:val="27"/>
          <w:szCs w:val="27"/>
        </w:rPr>
        <w:t>第八章　保障措施</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第七十三条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国务院和县级以上地方各级人民政府应当按照事权划分，将反恐怖主义工作经费分别列入同级财政预算。</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国家对反恐怖主义重点地区给予必要的经费支持，对应对处置大规模恐怖事件给予经费保障。</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第七十四条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lastRenderedPageBreak/>
        <w:t>公安机关、国家安全机关和有关部门，以及中国人民解放军、中国人民武装警察部队，应当依照法律规定的职责，建立反恐怖主义专业力量，加强专业训练，配备必要的反恐怖主义专业设备、设施。</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县级、乡级人民政府根据需要，指导有关单位、村民委员会、居民委员会建立反恐怖主义工作力量、志愿者队伍，协助、配合有关部门开展反恐怖主义工作。</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第七十五条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对因履行反恐怖主义工作职责或者协助、配合有关部门开展反恐怖主义工作导致伤残或者死亡的人员，按照国家有关规定给予相应的待遇。</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第七十六条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因报告和制止恐怖活动，在恐怖活动犯罪案件中作证，或者从事反恐怖主义工作，本人或者其近亲属的人身安全面临危险的，经本人或者其近亲属提出申请，公安机关、有关部门应当采取下列一项或者多项保护措施：</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（一）不公开真实姓名、住址和工作单位等个人信息；</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（二）禁止特定的人接触被保护人员；</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（三）对人身和住宅采取专门性保护措施；</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（四）变更被保护人员的姓名，重新安排住所和工作单位；</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（五）其他必要的保护措施。</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公安机关、有关部门应当依照前款规定，采取不公开被保护单位的真实名称、地址，禁止特定的人接近被保护单位，对被保护单位办公、经营场所采取专门性保护措施，以及其他必要的保护措施。</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第七十七条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国家鼓励、支持反恐怖主义科学研究和技术创新，开发和推广使用先进的反恐怖主义技术、设备。</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第七十八条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因开展反恐怖主义工作对有关单位和个人的合法权益造成损害的，应当依法给予赔偿、补偿。有关单位和个人有权依法请求赔偿、补偿。</w:t>
      </w:r>
    </w:p>
    <w:p w:rsidR="00364726" w:rsidRPr="00364726" w:rsidRDefault="00364726" w:rsidP="00364726">
      <w:pPr>
        <w:adjustRightInd/>
        <w:snapToGrid/>
        <w:spacing w:after="0" w:line="630" w:lineRule="atLeast"/>
        <w:rPr>
          <w:rFonts w:ascii="Arial" w:eastAsia="宋体" w:hAnsi="Arial" w:cs="Arial"/>
          <w:b/>
          <w:bCs/>
          <w:color w:val="000000"/>
          <w:sz w:val="27"/>
          <w:szCs w:val="27"/>
        </w:rPr>
      </w:pPr>
      <w:r w:rsidRPr="00364726">
        <w:rPr>
          <w:rFonts w:ascii="Arial" w:eastAsia="宋体" w:hAnsi="Arial" w:cs="Arial"/>
          <w:b/>
          <w:bCs/>
          <w:color w:val="000000"/>
          <w:sz w:val="27"/>
          <w:szCs w:val="27"/>
        </w:rPr>
        <w:t>第九章　法律责任</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第七十九条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第八十条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参与下列活动之一，情节轻微，尚不构成犯罪的，由公安机关处十日以上十五日以下拘留，可以并处一万元以下罚款：</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（一）宣扬恐怖主义、极端主义或者煽动实施恐怖活动、极端主义活动的；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（二）制作、传播、非法持有宣扬恐怖主义、极端主义的物品的；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（三）</w:t>
      </w:r>
      <w:r w:rsidRPr="00364726">
        <w:rPr>
          <w:rFonts w:ascii="Arial" w:eastAsia="宋体" w:hAnsi="Arial" w:cs="Arial"/>
          <w:color w:val="333333"/>
          <w:sz w:val="21"/>
          <w:szCs w:val="21"/>
        </w:rPr>
        <w:lastRenderedPageBreak/>
        <w:t>强制他人在公共场所穿戴宣扬恐怖主义、极端主义的服饰、标志的；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（四）为宣扬恐怖主义、极端主义或者实施恐怖主义、极端主义活动提供信息、资金、物资、劳务、技术、场所等支持、协助、便利的。</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第八十一条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利用极端主义，实施下列行为之一，情节轻微，尚不构成犯罪的，由公安机关处五日以上十五日以下拘留，可以并处一万元以下罚款：</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（一）强迫他人参加宗教活动，或者强迫他人向宗教活动场所、宗教教职人员提供财物或者劳务的；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（二）以恐吓、骚扰等方式驱赶其他民族或者有其他信仰的人员离开居住地的；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（三）以恐吓、骚扰等方式干涉他人与其他民族或者有其他信仰的人员交往、共同生活的；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（四）以恐吓、骚扰等方式干涉他人生活习俗、方式和生产经营的；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（五）阻碍国家机关工作人员依法执行职务的；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（六）歪曲、诋毁国家政策、法律、行政法规，煽动、教唆抵制人民政府依法管理的；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（七）煽动、胁迫群众损毁或者故意损毁居民身份证、户口簿等国家法定证件以及人民币的；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（八）煽动、胁迫他人以宗教仪式取代结婚、离婚登记的；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（九）煽动、胁迫未成年人不接受义务教育的；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（十）其他利用极端主义破坏国家法律制度实施的。</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第八十二条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第八十三条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第八十四条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（一）未依照规定为公安机关、国家安全机关依法进行防范、调查恐怖活动提供技术接口和解密等技术支持和协助的；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（二）未按照主管部门的要求，停止传输、删除含有恐怖主义、极端主义内容的信息，保存相关记录，关闭相关网站或者关停相关服务的；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（三）未落实网络安全、信息内容监督制度和安全技术防范措施，造成含有恐怖主义、极端主义内容的信息传播，情节严重的。</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第八十五条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lastRenderedPageBreak/>
        <w:t>铁路、公路、水上、航空的货运和邮政、快递等物流运营单位有下列情形之一的，由主管部门处十万元以上五十万元以下罚款，并对其直接负责的主管人员和其他直接责任人员处十万元以下罚款：</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（一）未实行安全查验制度，对客户身份进行查验，或者未依照规定对运输、寄递物品进行安全检查或者开封验视的；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（二）对禁止运输、寄递，存在重大安全隐患，或者客户拒绝安全查验的物品予以运输、寄递的；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（三）未实行运输、寄递客户身份、物品信息登记制度的。</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第八十六条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住宿、长途客运、机动车租赁等业务经营者、服务提供者有前款规定情形的，由主管部门处十万元以上五十万元以下罚款，并对其直接负责的主管人员和其他直接责任人员处十万元以下罚款。</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第八十七条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违反本法规定，有下列情形之一的，由主管部门给予警告，并责令改正；拒不改正的，处十万元以下罚款，并对其直接负责的主管人员和其他直接责任人员处一万元以下罚款：</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（一）未依照规定对枪支等武器、弹药、管制器具、危险化学品、民用爆炸物品、核与放射物品作出电子追踪标识，对民用爆炸物品添加安检示踪标识物的；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（二）未依照规定对运营中的危险化学品、民用爆炸物品、核与放射物品的运输工具通过定位系统实行监控的；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（三）未依照规定对传染病病原体等物质实行严格的监督管理，情节严重的；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（四）违反国务院有关主管部门或者省级人民政府对管制器具、危险化学品、民用爆炸物品决定的管制或者限制交易措施的。</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第八十八条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防范恐怖袭击重点目标的管理、营运单位违反本法规定，有下列情形之一的，由公安机关给予警告，并责令改正；拒不改正的，处十万元以下罚款，并对其直接负责的主管人员和其他直接责任人员处一万元以下罚款：</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（一）未制定防范和应对处置恐怖活动的预案、措施的；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（二）未建立反恐怖主义工作专项经费保障制度，或者未配备防范和处置设备、设施的；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（三）未落实工作机构或者责任人员的；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（四）未对重要岗位人员进行安全背景审查，或者未将有不适合情形的人员调整工作岗位的；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（五）对公共交通运输工具未依照规定配备安保人员和相应设备、设施的；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（六）未建立公共安全视频图像信息系统值班监看、信息保存使用、运行维护等管理制度的。</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大型活动承办单位以及重点目标的管理单位未依照规定对进入大型活动场所、机场、火车站、码头、城市轨道交通站、公路长途客运站、口岸等重点目标的人员、物品和交通工具进行安全检查的，公安机关应当责令改正；</w:t>
      </w:r>
      <w:r w:rsidRPr="00364726">
        <w:rPr>
          <w:rFonts w:ascii="Arial" w:eastAsia="宋体" w:hAnsi="Arial" w:cs="Arial"/>
          <w:color w:val="333333"/>
          <w:sz w:val="21"/>
          <w:szCs w:val="21"/>
        </w:rPr>
        <w:lastRenderedPageBreak/>
        <w:t>拒不改正的，处十万元以下罚款，并对其直接负责的主管人员和其他直接责任人员处一万元以下罚款。</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第八十九条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恐怖活动嫌疑人员违反公安机关责令其遵守的约束措施的，由公安机关给予警告，并责令改正；拒不改正的，处五日以上十五日以下拘留。</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第九十条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个人有前款规定行为的，由公安机关处五日以上十五日以下拘留，可以并处一万元以下罚款。</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第九十一条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拒不配合有关部门开展反恐怖主义安全防范、情报信息、调查、应对处置工作的，由主管部门处二千元以下罚款；造成严重后果的，处五日以上十五日以下拘留，可以并处一万元以下罚款。</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单位有前款规定行为的，由主管部门处五万元以下罚款；造成严重后果的，处十万元以下罚款；并对其直接负责的主管人员和其他直接责任人员依照前款规定处罚。</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第九十二条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阻碍有关部门开展反恐怖主义工作的，由公安机关处五日以上十五日以下拘留，可以并处五万元以下罚款。</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单位有前款规定行为的，由公安机关处二十万元以下罚款，并对其直接负责的主管人员和其他直接责任人员依照前款规定处罚。</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阻碍人民警察、人民解放军、人民武装警察依法执行职务的，从重处罚。</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第九十三条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单位违反本法规定，情节严重的，由主管部门责令停止从事相关业务、提供相关服务或者责令停产停业；造成严重后果的，吊销有关证照或者撤销登记。</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第九十四条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r w:rsidRPr="00364726">
        <w:rPr>
          <w:rFonts w:ascii="Arial" w:eastAsia="宋体" w:hAnsi="Arial" w:cs="Arial"/>
          <w:color w:val="333333"/>
          <w:sz w:val="21"/>
          <w:szCs w:val="21"/>
        </w:rPr>
        <w:t xml:space="preserve"> </w:t>
      </w:r>
      <w:r w:rsidRPr="00364726">
        <w:rPr>
          <w:rFonts w:ascii="Arial" w:eastAsia="宋体" w:hAnsi="Arial" w:cs="Arial"/>
          <w:color w:val="333333"/>
          <w:sz w:val="21"/>
          <w:szCs w:val="21"/>
        </w:rPr>
        <w:t>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第九十五条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对依照本法规定查封、扣押、冻结、扣留、收缴的物品、资金等，经审查发现与恐怖主义无关的，应当及时解除有关措施，予以退还。</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lastRenderedPageBreak/>
        <w:t>第九十六条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有关单位和个人对依照本法作出的行政处罚和行政强制措施决定不服的，可以依法申请行政复议或者提起行政诉讼。</w:t>
      </w:r>
    </w:p>
    <w:p w:rsidR="00364726" w:rsidRPr="00364726" w:rsidRDefault="00364726" w:rsidP="00364726">
      <w:pPr>
        <w:adjustRightInd/>
        <w:snapToGrid/>
        <w:spacing w:after="0" w:line="630" w:lineRule="atLeast"/>
        <w:rPr>
          <w:rFonts w:ascii="Arial" w:eastAsia="宋体" w:hAnsi="Arial" w:cs="Arial"/>
          <w:b/>
          <w:bCs/>
          <w:color w:val="000000"/>
          <w:sz w:val="27"/>
          <w:szCs w:val="27"/>
        </w:rPr>
      </w:pPr>
      <w:r w:rsidRPr="00364726">
        <w:rPr>
          <w:rFonts w:ascii="Arial" w:eastAsia="宋体" w:hAnsi="Arial" w:cs="Arial"/>
          <w:b/>
          <w:bCs/>
          <w:color w:val="000000"/>
          <w:sz w:val="27"/>
          <w:szCs w:val="27"/>
        </w:rPr>
        <w:t>第十章　附则</w:t>
      </w:r>
    </w:p>
    <w:p w:rsidR="00364726" w:rsidRPr="00364726" w:rsidRDefault="00364726" w:rsidP="00364726">
      <w:pPr>
        <w:adjustRightInd/>
        <w:snapToGrid/>
        <w:spacing w:after="0" w:line="390" w:lineRule="atLeast"/>
        <w:rPr>
          <w:rFonts w:ascii="Arial" w:eastAsia="宋体" w:hAnsi="Arial" w:cs="Arial"/>
          <w:b/>
          <w:bCs/>
          <w:color w:val="333333"/>
          <w:sz w:val="21"/>
          <w:szCs w:val="21"/>
        </w:rPr>
      </w:pPr>
      <w:r w:rsidRPr="00364726">
        <w:rPr>
          <w:rFonts w:ascii="Arial" w:eastAsia="宋体" w:hAnsi="Arial" w:cs="Arial"/>
          <w:b/>
          <w:bCs/>
          <w:color w:val="333333"/>
          <w:sz w:val="21"/>
          <w:szCs w:val="21"/>
        </w:rPr>
        <w:t>第九十七条</w:t>
      </w:r>
    </w:p>
    <w:p w:rsidR="00364726" w:rsidRPr="00364726" w:rsidRDefault="00364726" w:rsidP="00364726">
      <w:pPr>
        <w:adjustRightInd/>
        <w:snapToGrid/>
        <w:spacing w:after="0" w:line="390" w:lineRule="atLeast"/>
        <w:rPr>
          <w:rFonts w:ascii="Arial" w:eastAsia="宋体" w:hAnsi="Arial" w:cs="Arial"/>
          <w:color w:val="333333"/>
          <w:sz w:val="21"/>
          <w:szCs w:val="21"/>
        </w:rPr>
      </w:pPr>
      <w:r w:rsidRPr="00364726">
        <w:rPr>
          <w:rFonts w:ascii="Arial" w:eastAsia="宋体" w:hAnsi="Arial" w:cs="Arial"/>
          <w:color w:val="333333"/>
          <w:sz w:val="21"/>
          <w:szCs w:val="21"/>
        </w:rPr>
        <w:t>本法自</w:t>
      </w:r>
      <w:r w:rsidRPr="00364726">
        <w:rPr>
          <w:rFonts w:ascii="Arial" w:eastAsia="宋体" w:hAnsi="Arial" w:cs="Arial"/>
          <w:color w:val="333333"/>
          <w:sz w:val="21"/>
          <w:szCs w:val="21"/>
        </w:rPr>
        <w:t>2016</w:t>
      </w:r>
      <w:r w:rsidRPr="00364726">
        <w:rPr>
          <w:rFonts w:ascii="Arial" w:eastAsia="宋体" w:hAnsi="Arial" w:cs="Arial"/>
          <w:color w:val="333333"/>
          <w:sz w:val="21"/>
          <w:szCs w:val="21"/>
        </w:rPr>
        <w:t>年</w:t>
      </w:r>
      <w:r w:rsidRPr="00364726">
        <w:rPr>
          <w:rFonts w:ascii="Arial" w:eastAsia="宋体" w:hAnsi="Arial" w:cs="Arial"/>
          <w:color w:val="333333"/>
          <w:sz w:val="21"/>
          <w:szCs w:val="21"/>
        </w:rPr>
        <w:t>1</w:t>
      </w:r>
      <w:r w:rsidRPr="00364726">
        <w:rPr>
          <w:rFonts w:ascii="Arial" w:eastAsia="宋体" w:hAnsi="Arial" w:cs="Arial"/>
          <w:color w:val="333333"/>
          <w:sz w:val="21"/>
          <w:szCs w:val="21"/>
        </w:rPr>
        <w:t>月</w:t>
      </w:r>
      <w:r w:rsidRPr="00364726">
        <w:rPr>
          <w:rFonts w:ascii="Arial" w:eastAsia="宋体" w:hAnsi="Arial" w:cs="Arial"/>
          <w:color w:val="333333"/>
          <w:sz w:val="21"/>
          <w:szCs w:val="21"/>
        </w:rPr>
        <w:t>1</w:t>
      </w:r>
      <w:r w:rsidRPr="00364726">
        <w:rPr>
          <w:rFonts w:ascii="Arial" w:eastAsia="宋体" w:hAnsi="Arial" w:cs="Arial"/>
          <w:color w:val="333333"/>
          <w:sz w:val="21"/>
          <w:szCs w:val="21"/>
        </w:rPr>
        <w:t>日起施行。</w:t>
      </w:r>
      <w:r w:rsidRPr="00364726">
        <w:rPr>
          <w:rFonts w:ascii="Arial" w:eastAsia="宋体" w:hAnsi="Arial" w:cs="Arial"/>
          <w:color w:val="333333"/>
          <w:sz w:val="21"/>
          <w:szCs w:val="21"/>
        </w:rPr>
        <w:t>2011</w:t>
      </w:r>
      <w:r w:rsidRPr="00364726">
        <w:rPr>
          <w:rFonts w:ascii="Arial" w:eastAsia="宋体" w:hAnsi="Arial" w:cs="Arial"/>
          <w:color w:val="333333"/>
          <w:sz w:val="21"/>
          <w:szCs w:val="21"/>
        </w:rPr>
        <w:t>年</w:t>
      </w:r>
      <w:r w:rsidRPr="00364726">
        <w:rPr>
          <w:rFonts w:ascii="Arial" w:eastAsia="宋体" w:hAnsi="Arial" w:cs="Arial"/>
          <w:color w:val="333333"/>
          <w:sz w:val="21"/>
          <w:szCs w:val="21"/>
        </w:rPr>
        <w:t>10</w:t>
      </w:r>
      <w:r w:rsidRPr="00364726">
        <w:rPr>
          <w:rFonts w:ascii="Arial" w:eastAsia="宋体" w:hAnsi="Arial" w:cs="Arial"/>
          <w:color w:val="333333"/>
          <w:sz w:val="21"/>
          <w:szCs w:val="21"/>
        </w:rPr>
        <w:t>月</w:t>
      </w:r>
      <w:r w:rsidRPr="00364726">
        <w:rPr>
          <w:rFonts w:ascii="Arial" w:eastAsia="宋体" w:hAnsi="Arial" w:cs="Arial"/>
          <w:color w:val="333333"/>
          <w:sz w:val="21"/>
          <w:szCs w:val="21"/>
        </w:rPr>
        <w:t>29</w:t>
      </w:r>
      <w:r w:rsidRPr="00364726">
        <w:rPr>
          <w:rFonts w:ascii="Arial" w:eastAsia="宋体" w:hAnsi="Arial" w:cs="Arial"/>
          <w:color w:val="333333"/>
          <w:sz w:val="21"/>
          <w:szCs w:val="21"/>
        </w:rPr>
        <w:t>日第十一届全国人民代表大会常务委员会第二十三次会议通过的《全国人民代表大会常务委员会关于加强反恐怖工作有关问题的决定》同时废止。</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F59" w:rsidRDefault="00B26F59" w:rsidP="00364726">
      <w:pPr>
        <w:spacing w:after="0"/>
      </w:pPr>
      <w:r>
        <w:separator/>
      </w:r>
    </w:p>
  </w:endnote>
  <w:endnote w:type="continuationSeparator" w:id="0">
    <w:p w:rsidR="00B26F59" w:rsidRDefault="00B26F59" w:rsidP="0036472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altName w:val="hakuyoxingshu7000"/>
    <w:charset w:val="86"/>
    <w:family w:val="swiss"/>
    <w:pitch w:val="variable"/>
    <w:sig w:usb0="00000000"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F59" w:rsidRDefault="00B26F59" w:rsidP="00364726">
      <w:pPr>
        <w:spacing w:after="0"/>
      </w:pPr>
      <w:r>
        <w:separator/>
      </w:r>
    </w:p>
  </w:footnote>
  <w:footnote w:type="continuationSeparator" w:id="0">
    <w:p w:rsidR="00B26F59" w:rsidRDefault="00B26F59" w:rsidP="0036472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64726"/>
    <w:rsid w:val="003D37D8"/>
    <w:rsid w:val="00426133"/>
    <w:rsid w:val="004358AB"/>
    <w:rsid w:val="005D25C7"/>
    <w:rsid w:val="008B7726"/>
    <w:rsid w:val="00B26F5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472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64726"/>
    <w:rPr>
      <w:rFonts w:ascii="Tahoma" w:hAnsi="Tahoma"/>
      <w:sz w:val="18"/>
      <w:szCs w:val="18"/>
    </w:rPr>
  </w:style>
  <w:style w:type="paragraph" w:styleId="a4">
    <w:name w:val="footer"/>
    <w:basedOn w:val="a"/>
    <w:link w:val="Char0"/>
    <w:uiPriority w:val="99"/>
    <w:semiHidden/>
    <w:unhideWhenUsed/>
    <w:rsid w:val="00364726"/>
    <w:pPr>
      <w:tabs>
        <w:tab w:val="center" w:pos="4153"/>
        <w:tab w:val="right" w:pos="8306"/>
      </w:tabs>
    </w:pPr>
    <w:rPr>
      <w:sz w:val="18"/>
      <w:szCs w:val="18"/>
    </w:rPr>
  </w:style>
  <w:style w:type="character" w:customStyle="1" w:styleId="Char0">
    <w:name w:val="页脚 Char"/>
    <w:basedOn w:val="a0"/>
    <w:link w:val="a4"/>
    <w:uiPriority w:val="99"/>
    <w:semiHidden/>
    <w:rsid w:val="00364726"/>
    <w:rPr>
      <w:rFonts w:ascii="Tahoma" w:hAnsi="Tahoma"/>
      <w:sz w:val="18"/>
      <w:szCs w:val="18"/>
    </w:rPr>
  </w:style>
  <w:style w:type="character" w:customStyle="1" w:styleId="c-font-big">
    <w:name w:val="c-font-big"/>
    <w:basedOn w:val="a0"/>
    <w:rsid w:val="00364726"/>
  </w:style>
  <w:style w:type="character" w:customStyle="1" w:styleId="statute-detail-label-item">
    <w:name w:val="statute-detail-label-item"/>
    <w:basedOn w:val="a0"/>
    <w:rsid w:val="00364726"/>
  </w:style>
  <w:style w:type="character" w:customStyle="1" w:styleId="statute-detail-info-item">
    <w:name w:val="statute-detail-info-item"/>
    <w:basedOn w:val="a0"/>
    <w:rsid w:val="00364726"/>
  </w:style>
  <w:style w:type="character" w:customStyle="1" w:styleId="statute-detail-baseinfo-key">
    <w:name w:val="statute-detail-baseinfo-key"/>
    <w:basedOn w:val="a0"/>
    <w:rsid w:val="00364726"/>
  </w:style>
  <w:style w:type="character" w:customStyle="1" w:styleId="statute-detail-baseinfo-value">
    <w:name w:val="statute-detail-baseinfo-value"/>
    <w:basedOn w:val="a0"/>
    <w:rsid w:val="00364726"/>
  </w:style>
  <w:style w:type="character" w:styleId="a5">
    <w:name w:val="Hyperlink"/>
    <w:basedOn w:val="a0"/>
    <w:uiPriority w:val="99"/>
    <w:semiHidden/>
    <w:unhideWhenUsed/>
    <w:rsid w:val="00364726"/>
    <w:rPr>
      <w:color w:val="0000FF"/>
      <w:u w:val="single"/>
    </w:rPr>
  </w:style>
</w:styles>
</file>

<file path=word/webSettings.xml><?xml version="1.0" encoding="utf-8"?>
<w:webSettings xmlns:r="http://schemas.openxmlformats.org/officeDocument/2006/relationships" xmlns:w="http://schemas.openxmlformats.org/wordprocessingml/2006/main">
  <w:divs>
    <w:div w:id="956909395">
      <w:bodyDiv w:val="1"/>
      <w:marLeft w:val="0"/>
      <w:marRight w:val="0"/>
      <w:marTop w:val="0"/>
      <w:marBottom w:val="0"/>
      <w:divBdr>
        <w:top w:val="none" w:sz="0" w:space="0" w:color="auto"/>
        <w:left w:val="none" w:sz="0" w:space="0" w:color="auto"/>
        <w:bottom w:val="none" w:sz="0" w:space="0" w:color="auto"/>
        <w:right w:val="none" w:sz="0" w:space="0" w:color="auto"/>
      </w:divBdr>
      <w:divsChild>
        <w:div w:id="589851998">
          <w:marLeft w:val="0"/>
          <w:marRight w:val="0"/>
          <w:marTop w:val="0"/>
          <w:marBottom w:val="0"/>
          <w:divBdr>
            <w:top w:val="none" w:sz="0" w:space="0" w:color="auto"/>
            <w:left w:val="none" w:sz="0" w:space="0" w:color="auto"/>
            <w:bottom w:val="none" w:sz="0" w:space="0" w:color="auto"/>
            <w:right w:val="none" w:sz="0" w:space="0" w:color="auto"/>
          </w:divBdr>
          <w:divsChild>
            <w:div w:id="1809587924">
              <w:marLeft w:val="0"/>
              <w:marRight w:val="0"/>
              <w:marTop w:val="450"/>
              <w:marBottom w:val="0"/>
              <w:divBdr>
                <w:top w:val="none" w:sz="0" w:space="0" w:color="auto"/>
                <w:left w:val="none" w:sz="0" w:space="0" w:color="auto"/>
                <w:bottom w:val="none" w:sz="0" w:space="0" w:color="auto"/>
                <w:right w:val="none" w:sz="0" w:space="0" w:color="auto"/>
              </w:divBdr>
            </w:div>
            <w:div w:id="1130174460">
              <w:marLeft w:val="0"/>
              <w:marRight w:val="0"/>
              <w:marTop w:val="0"/>
              <w:marBottom w:val="0"/>
              <w:divBdr>
                <w:top w:val="none" w:sz="0" w:space="0" w:color="auto"/>
                <w:left w:val="none" w:sz="0" w:space="0" w:color="auto"/>
                <w:bottom w:val="none" w:sz="0" w:space="0" w:color="auto"/>
                <w:right w:val="none" w:sz="0" w:space="0" w:color="auto"/>
              </w:divBdr>
              <w:divsChild>
                <w:div w:id="829180321">
                  <w:marLeft w:val="0"/>
                  <w:marRight w:val="0"/>
                  <w:marTop w:val="0"/>
                  <w:marBottom w:val="0"/>
                  <w:divBdr>
                    <w:top w:val="none" w:sz="0" w:space="0" w:color="auto"/>
                    <w:left w:val="none" w:sz="0" w:space="0" w:color="auto"/>
                    <w:bottom w:val="none" w:sz="0" w:space="0" w:color="auto"/>
                    <w:right w:val="none" w:sz="0" w:space="0" w:color="auto"/>
                  </w:divBdr>
                </w:div>
                <w:div w:id="911038700">
                  <w:marLeft w:val="0"/>
                  <w:marRight w:val="0"/>
                  <w:marTop w:val="0"/>
                  <w:marBottom w:val="0"/>
                  <w:divBdr>
                    <w:top w:val="none" w:sz="0" w:space="0" w:color="auto"/>
                    <w:left w:val="none" w:sz="0" w:space="0" w:color="auto"/>
                    <w:bottom w:val="none" w:sz="0" w:space="0" w:color="auto"/>
                    <w:right w:val="none" w:sz="0" w:space="0" w:color="auto"/>
                  </w:divBdr>
                </w:div>
                <w:div w:id="1706441392">
                  <w:marLeft w:val="0"/>
                  <w:marRight w:val="0"/>
                  <w:marTop w:val="0"/>
                  <w:marBottom w:val="0"/>
                  <w:divBdr>
                    <w:top w:val="none" w:sz="0" w:space="0" w:color="auto"/>
                    <w:left w:val="none" w:sz="0" w:space="0" w:color="auto"/>
                    <w:bottom w:val="none" w:sz="0" w:space="0" w:color="auto"/>
                    <w:right w:val="none" w:sz="0" w:space="0" w:color="auto"/>
                  </w:divBdr>
                </w:div>
                <w:div w:id="209267874">
                  <w:marLeft w:val="0"/>
                  <w:marRight w:val="0"/>
                  <w:marTop w:val="0"/>
                  <w:marBottom w:val="0"/>
                  <w:divBdr>
                    <w:top w:val="none" w:sz="0" w:space="0" w:color="auto"/>
                    <w:left w:val="none" w:sz="0" w:space="0" w:color="auto"/>
                    <w:bottom w:val="none" w:sz="0" w:space="0" w:color="auto"/>
                    <w:right w:val="none" w:sz="0" w:space="0" w:color="auto"/>
                  </w:divBdr>
                </w:div>
                <w:div w:id="17757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1062">
          <w:marLeft w:val="0"/>
          <w:marRight w:val="0"/>
          <w:marTop w:val="0"/>
          <w:marBottom w:val="0"/>
          <w:divBdr>
            <w:top w:val="none" w:sz="0" w:space="0" w:color="auto"/>
            <w:left w:val="none" w:sz="0" w:space="0" w:color="auto"/>
            <w:bottom w:val="none" w:sz="0" w:space="0" w:color="auto"/>
            <w:right w:val="none" w:sz="0" w:space="0" w:color="auto"/>
          </w:divBdr>
          <w:divsChild>
            <w:div w:id="1348365165">
              <w:marLeft w:val="0"/>
              <w:marRight w:val="0"/>
              <w:marTop w:val="450"/>
              <w:marBottom w:val="0"/>
              <w:divBdr>
                <w:top w:val="none" w:sz="0" w:space="0" w:color="auto"/>
                <w:left w:val="none" w:sz="0" w:space="0" w:color="auto"/>
                <w:bottom w:val="none" w:sz="0" w:space="0" w:color="auto"/>
                <w:right w:val="none" w:sz="0" w:space="0" w:color="auto"/>
              </w:divBdr>
            </w:div>
            <w:div w:id="1411318705">
              <w:marLeft w:val="0"/>
              <w:marRight w:val="0"/>
              <w:marTop w:val="0"/>
              <w:marBottom w:val="0"/>
              <w:divBdr>
                <w:top w:val="none" w:sz="0" w:space="0" w:color="auto"/>
                <w:left w:val="none" w:sz="0" w:space="0" w:color="auto"/>
                <w:bottom w:val="none" w:sz="0" w:space="0" w:color="auto"/>
                <w:right w:val="none" w:sz="0" w:space="0" w:color="auto"/>
              </w:divBdr>
            </w:div>
            <w:div w:id="880946017">
              <w:marLeft w:val="0"/>
              <w:marRight w:val="0"/>
              <w:marTop w:val="0"/>
              <w:marBottom w:val="0"/>
              <w:divBdr>
                <w:top w:val="none" w:sz="0" w:space="0" w:color="auto"/>
                <w:left w:val="none" w:sz="0" w:space="0" w:color="auto"/>
                <w:bottom w:val="none" w:sz="0" w:space="0" w:color="auto"/>
                <w:right w:val="none" w:sz="0" w:space="0" w:color="auto"/>
              </w:divBdr>
              <w:divsChild>
                <w:div w:id="5411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71260">
          <w:marLeft w:val="0"/>
          <w:marRight w:val="0"/>
          <w:marTop w:val="0"/>
          <w:marBottom w:val="0"/>
          <w:divBdr>
            <w:top w:val="none" w:sz="0" w:space="0" w:color="auto"/>
            <w:left w:val="none" w:sz="0" w:space="0" w:color="auto"/>
            <w:bottom w:val="none" w:sz="0" w:space="0" w:color="auto"/>
            <w:right w:val="none" w:sz="0" w:space="0" w:color="auto"/>
          </w:divBdr>
          <w:divsChild>
            <w:div w:id="1439183890">
              <w:marLeft w:val="0"/>
              <w:marRight w:val="0"/>
              <w:marTop w:val="450"/>
              <w:marBottom w:val="0"/>
              <w:divBdr>
                <w:top w:val="none" w:sz="0" w:space="0" w:color="auto"/>
                <w:left w:val="none" w:sz="0" w:space="0" w:color="auto"/>
                <w:bottom w:val="none" w:sz="0" w:space="0" w:color="auto"/>
                <w:right w:val="none" w:sz="0" w:space="0" w:color="auto"/>
              </w:divBdr>
            </w:div>
            <w:div w:id="1823808106">
              <w:marLeft w:val="0"/>
              <w:marRight w:val="0"/>
              <w:marTop w:val="0"/>
              <w:marBottom w:val="0"/>
              <w:divBdr>
                <w:top w:val="none" w:sz="0" w:space="0" w:color="auto"/>
                <w:left w:val="none" w:sz="0" w:space="0" w:color="auto"/>
                <w:bottom w:val="none" w:sz="0" w:space="0" w:color="auto"/>
                <w:right w:val="none" w:sz="0" w:space="0" w:color="auto"/>
              </w:divBdr>
              <w:divsChild>
                <w:div w:id="411850285">
                  <w:marLeft w:val="0"/>
                  <w:marRight w:val="0"/>
                  <w:marTop w:val="0"/>
                  <w:marBottom w:val="0"/>
                  <w:divBdr>
                    <w:top w:val="none" w:sz="0" w:space="0" w:color="auto"/>
                    <w:left w:val="none" w:sz="0" w:space="0" w:color="auto"/>
                    <w:bottom w:val="none" w:sz="0" w:space="0" w:color="auto"/>
                    <w:right w:val="none" w:sz="0" w:space="0" w:color="auto"/>
                  </w:divBdr>
                  <w:divsChild>
                    <w:div w:id="966159466">
                      <w:marLeft w:val="0"/>
                      <w:marRight w:val="0"/>
                      <w:marTop w:val="0"/>
                      <w:marBottom w:val="0"/>
                      <w:divBdr>
                        <w:top w:val="none" w:sz="0" w:space="0" w:color="auto"/>
                        <w:left w:val="none" w:sz="0" w:space="0" w:color="auto"/>
                        <w:bottom w:val="none" w:sz="0" w:space="0" w:color="auto"/>
                        <w:right w:val="none" w:sz="0" w:space="0" w:color="auto"/>
                      </w:divBdr>
                    </w:div>
                    <w:div w:id="2068456990">
                      <w:marLeft w:val="0"/>
                      <w:marRight w:val="0"/>
                      <w:marTop w:val="0"/>
                      <w:marBottom w:val="0"/>
                      <w:divBdr>
                        <w:top w:val="none" w:sz="0" w:space="0" w:color="auto"/>
                        <w:left w:val="none" w:sz="0" w:space="0" w:color="auto"/>
                        <w:bottom w:val="none" w:sz="0" w:space="0" w:color="auto"/>
                        <w:right w:val="none" w:sz="0" w:space="0" w:color="auto"/>
                      </w:divBdr>
                      <w:divsChild>
                        <w:div w:id="1352759889">
                          <w:marLeft w:val="0"/>
                          <w:marRight w:val="0"/>
                          <w:marTop w:val="0"/>
                          <w:marBottom w:val="0"/>
                          <w:divBdr>
                            <w:top w:val="none" w:sz="0" w:space="0" w:color="auto"/>
                            <w:left w:val="none" w:sz="0" w:space="0" w:color="auto"/>
                            <w:bottom w:val="none" w:sz="0" w:space="0" w:color="auto"/>
                            <w:right w:val="none" w:sz="0" w:space="0" w:color="auto"/>
                          </w:divBdr>
                        </w:div>
                        <w:div w:id="376130115">
                          <w:marLeft w:val="0"/>
                          <w:marRight w:val="0"/>
                          <w:marTop w:val="0"/>
                          <w:marBottom w:val="0"/>
                          <w:divBdr>
                            <w:top w:val="none" w:sz="0" w:space="0" w:color="auto"/>
                            <w:left w:val="none" w:sz="0" w:space="0" w:color="auto"/>
                            <w:bottom w:val="none" w:sz="0" w:space="0" w:color="auto"/>
                            <w:right w:val="none" w:sz="0" w:space="0" w:color="auto"/>
                          </w:divBdr>
                        </w:div>
                      </w:divsChild>
                    </w:div>
                    <w:div w:id="2079748126">
                      <w:marLeft w:val="0"/>
                      <w:marRight w:val="0"/>
                      <w:marTop w:val="0"/>
                      <w:marBottom w:val="0"/>
                      <w:divBdr>
                        <w:top w:val="none" w:sz="0" w:space="0" w:color="auto"/>
                        <w:left w:val="none" w:sz="0" w:space="0" w:color="auto"/>
                        <w:bottom w:val="none" w:sz="0" w:space="0" w:color="auto"/>
                        <w:right w:val="none" w:sz="0" w:space="0" w:color="auto"/>
                      </w:divBdr>
                      <w:divsChild>
                        <w:div w:id="1910387271">
                          <w:marLeft w:val="0"/>
                          <w:marRight w:val="0"/>
                          <w:marTop w:val="0"/>
                          <w:marBottom w:val="0"/>
                          <w:divBdr>
                            <w:top w:val="none" w:sz="0" w:space="0" w:color="auto"/>
                            <w:left w:val="none" w:sz="0" w:space="0" w:color="auto"/>
                            <w:bottom w:val="none" w:sz="0" w:space="0" w:color="auto"/>
                            <w:right w:val="none" w:sz="0" w:space="0" w:color="auto"/>
                          </w:divBdr>
                        </w:div>
                        <w:div w:id="1392385359">
                          <w:marLeft w:val="0"/>
                          <w:marRight w:val="0"/>
                          <w:marTop w:val="0"/>
                          <w:marBottom w:val="0"/>
                          <w:divBdr>
                            <w:top w:val="none" w:sz="0" w:space="0" w:color="auto"/>
                            <w:left w:val="none" w:sz="0" w:space="0" w:color="auto"/>
                            <w:bottom w:val="none" w:sz="0" w:space="0" w:color="auto"/>
                            <w:right w:val="none" w:sz="0" w:space="0" w:color="auto"/>
                          </w:divBdr>
                        </w:div>
                      </w:divsChild>
                    </w:div>
                    <w:div w:id="1155877036">
                      <w:marLeft w:val="0"/>
                      <w:marRight w:val="0"/>
                      <w:marTop w:val="0"/>
                      <w:marBottom w:val="0"/>
                      <w:divBdr>
                        <w:top w:val="none" w:sz="0" w:space="0" w:color="auto"/>
                        <w:left w:val="none" w:sz="0" w:space="0" w:color="auto"/>
                        <w:bottom w:val="none" w:sz="0" w:space="0" w:color="auto"/>
                        <w:right w:val="none" w:sz="0" w:space="0" w:color="auto"/>
                      </w:divBdr>
                      <w:divsChild>
                        <w:div w:id="1262184547">
                          <w:marLeft w:val="0"/>
                          <w:marRight w:val="0"/>
                          <w:marTop w:val="0"/>
                          <w:marBottom w:val="0"/>
                          <w:divBdr>
                            <w:top w:val="none" w:sz="0" w:space="0" w:color="auto"/>
                            <w:left w:val="none" w:sz="0" w:space="0" w:color="auto"/>
                            <w:bottom w:val="none" w:sz="0" w:space="0" w:color="auto"/>
                            <w:right w:val="none" w:sz="0" w:space="0" w:color="auto"/>
                          </w:divBdr>
                        </w:div>
                        <w:div w:id="1288969460">
                          <w:marLeft w:val="0"/>
                          <w:marRight w:val="0"/>
                          <w:marTop w:val="0"/>
                          <w:marBottom w:val="0"/>
                          <w:divBdr>
                            <w:top w:val="none" w:sz="0" w:space="0" w:color="auto"/>
                            <w:left w:val="none" w:sz="0" w:space="0" w:color="auto"/>
                            <w:bottom w:val="none" w:sz="0" w:space="0" w:color="auto"/>
                            <w:right w:val="none" w:sz="0" w:space="0" w:color="auto"/>
                          </w:divBdr>
                        </w:div>
                      </w:divsChild>
                    </w:div>
                    <w:div w:id="1462919589">
                      <w:marLeft w:val="0"/>
                      <w:marRight w:val="0"/>
                      <w:marTop w:val="0"/>
                      <w:marBottom w:val="0"/>
                      <w:divBdr>
                        <w:top w:val="none" w:sz="0" w:space="0" w:color="auto"/>
                        <w:left w:val="none" w:sz="0" w:space="0" w:color="auto"/>
                        <w:bottom w:val="none" w:sz="0" w:space="0" w:color="auto"/>
                        <w:right w:val="none" w:sz="0" w:space="0" w:color="auto"/>
                      </w:divBdr>
                      <w:divsChild>
                        <w:div w:id="2087533563">
                          <w:marLeft w:val="0"/>
                          <w:marRight w:val="0"/>
                          <w:marTop w:val="0"/>
                          <w:marBottom w:val="0"/>
                          <w:divBdr>
                            <w:top w:val="none" w:sz="0" w:space="0" w:color="auto"/>
                            <w:left w:val="none" w:sz="0" w:space="0" w:color="auto"/>
                            <w:bottom w:val="none" w:sz="0" w:space="0" w:color="auto"/>
                            <w:right w:val="none" w:sz="0" w:space="0" w:color="auto"/>
                          </w:divBdr>
                        </w:div>
                        <w:div w:id="869801131">
                          <w:marLeft w:val="0"/>
                          <w:marRight w:val="0"/>
                          <w:marTop w:val="0"/>
                          <w:marBottom w:val="0"/>
                          <w:divBdr>
                            <w:top w:val="none" w:sz="0" w:space="0" w:color="auto"/>
                            <w:left w:val="none" w:sz="0" w:space="0" w:color="auto"/>
                            <w:bottom w:val="none" w:sz="0" w:space="0" w:color="auto"/>
                            <w:right w:val="none" w:sz="0" w:space="0" w:color="auto"/>
                          </w:divBdr>
                        </w:div>
                      </w:divsChild>
                    </w:div>
                    <w:div w:id="1936014863">
                      <w:marLeft w:val="0"/>
                      <w:marRight w:val="0"/>
                      <w:marTop w:val="0"/>
                      <w:marBottom w:val="0"/>
                      <w:divBdr>
                        <w:top w:val="none" w:sz="0" w:space="0" w:color="auto"/>
                        <w:left w:val="none" w:sz="0" w:space="0" w:color="auto"/>
                        <w:bottom w:val="none" w:sz="0" w:space="0" w:color="auto"/>
                        <w:right w:val="none" w:sz="0" w:space="0" w:color="auto"/>
                      </w:divBdr>
                      <w:divsChild>
                        <w:div w:id="552695034">
                          <w:marLeft w:val="0"/>
                          <w:marRight w:val="0"/>
                          <w:marTop w:val="0"/>
                          <w:marBottom w:val="0"/>
                          <w:divBdr>
                            <w:top w:val="none" w:sz="0" w:space="0" w:color="auto"/>
                            <w:left w:val="none" w:sz="0" w:space="0" w:color="auto"/>
                            <w:bottom w:val="none" w:sz="0" w:space="0" w:color="auto"/>
                            <w:right w:val="none" w:sz="0" w:space="0" w:color="auto"/>
                          </w:divBdr>
                        </w:div>
                        <w:div w:id="1033916851">
                          <w:marLeft w:val="0"/>
                          <w:marRight w:val="0"/>
                          <w:marTop w:val="0"/>
                          <w:marBottom w:val="0"/>
                          <w:divBdr>
                            <w:top w:val="none" w:sz="0" w:space="0" w:color="auto"/>
                            <w:left w:val="none" w:sz="0" w:space="0" w:color="auto"/>
                            <w:bottom w:val="none" w:sz="0" w:space="0" w:color="auto"/>
                            <w:right w:val="none" w:sz="0" w:space="0" w:color="auto"/>
                          </w:divBdr>
                        </w:div>
                      </w:divsChild>
                    </w:div>
                    <w:div w:id="1370253476">
                      <w:marLeft w:val="0"/>
                      <w:marRight w:val="0"/>
                      <w:marTop w:val="0"/>
                      <w:marBottom w:val="0"/>
                      <w:divBdr>
                        <w:top w:val="none" w:sz="0" w:space="0" w:color="auto"/>
                        <w:left w:val="none" w:sz="0" w:space="0" w:color="auto"/>
                        <w:bottom w:val="none" w:sz="0" w:space="0" w:color="auto"/>
                        <w:right w:val="none" w:sz="0" w:space="0" w:color="auto"/>
                      </w:divBdr>
                      <w:divsChild>
                        <w:div w:id="1514883116">
                          <w:marLeft w:val="0"/>
                          <w:marRight w:val="0"/>
                          <w:marTop w:val="0"/>
                          <w:marBottom w:val="0"/>
                          <w:divBdr>
                            <w:top w:val="none" w:sz="0" w:space="0" w:color="auto"/>
                            <w:left w:val="none" w:sz="0" w:space="0" w:color="auto"/>
                            <w:bottom w:val="none" w:sz="0" w:space="0" w:color="auto"/>
                            <w:right w:val="none" w:sz="0" w:space="0" w:color="auto"/>
                          </w:divBdr>
                        </w:div>
                        <w:div w:id="1646735312">
                          <w:marLeft w:val="0"/>
                          <w:marRight w:val="0"/>
                          <w:marTop w:val="0"/>
                          <w:marBottom w:val="0"/>
                          <w:divBdr>
                            <w:top w:val="none" w:sz="0" w:space="0" w:color="auto"/>
                            <w:left w:val="none" w:sz="0" w:space="0" w:color="auto"/>
                            <w:bottom w:val="none" w:sz="0" w:space="0" w:color="auto"/>
                            <w:right w:val="none" w:sz="0" w:space="0" w:color="auto"/>
                          </w:divBdr>
                        </w:div>
                      </w:divsChild>
                    </w:div>
                    <w:div w:id="730419293">
                      <w:marLeft w:val="0"/>
                      <w:marRight w:val="0"/>
                      <w:marTop w:val="0"/>
                      <w:marBottom w:val="0"/>
                      <w:divBdr>
                        <w:top w:val="none" w:sz="0" w:space="0" w:color="auto"/>
                        <w:left w:val="none" w:sz="0" w:space="0" w:color="auto"/>
                        <w:bottom w:val="none" w:sz="0" w:space="0" w:color="auto"/>
                        <w:right w:val="none" w:sz="0" w:space="0" w:color="auto"/>
                      </w:divBdr>
                      <w:divsChild>
                        <w:div w:id="252591284">
                          <w:marLeft w:val="0"/>
                          <w:marRight w:val="0"/>
                          <w:marTop w:val="0"/>
                          <w:marBottom w:val="0"/>
                          <w:divBdr>
                            <w:top w:val="none" w:sz="0" w:space="0" w:color="auto"/>
                            <w:left w:val="none" w:sz="0" w:space="0" w:color="auto"/>
                            <w:bottom w:val="none" w:sz="0" w:space="0" w:color="auto"/>
                            <w:right w:val="none" w:sz="0" w:space="0" w:color="auto"/>
                          </w:divBdr>
                        </w:div>
                        <w:div w:id="1614048612">
                          <w:marLeft w:val="0"/>
                          <w:marRight w:val="0"/>
                          <w:marTop w:val="0"/>
                          <w:marBottom w:val="0"/>
                          <w:divBdr>
                            <w:top w:val="none" w:sz="0" w:space="0" w:color="auto"/>
                            <w:left w:val="none" w:sz="0" w:space="0" w:color="auto"/>
                            <w:bottom w:val="none" w:sz="0" w:space="0" w:color="auto"/>
                            <w:right w:val="none" w:sz="0" w:space="0" w:color="auto"/>
                          </w:divBdr>
                        </w:div>
                      </w:divsChild>
                    </w:div>
                    <w:div w:id="278949163">
                      <w:marLeft w:val="0"/>
                      <w:marRight w:val="0"/>
                      <w:marTop w:val="0"/>
                      <w:marBottom w:val="0"/>
                      <w:divBdr>
                        <w:top w:val="none" w:sz="0" w:space="0" w:color="auto"/>
                        <w:left w:val="none" w:sz="0" w:space="0" w:color="auto"/>
                        <w:bottom w:val="none" w:sz="0" w:space="0" w:color="auto"/>
                        <w:right w:val="none" w:sz="0" w:space="0" w:color="auto"/>
                      </w:divBdr>
                      <w:divsChild>
                        <w:div w:id="252739049">
                          <w:marLeft w:val="0"/>
                          <w:marRight w:val="0"/>
                          <w:marTop w:val="0"/>
                          <w:marBottom w:val="0"/>
                          <w:divBdr>
                            <w:top w:val="none" w:sz="0" w:space="0" w:color="auto"/>
                            <w:left w:val="none" w:sz="0" w:space="0" w:color="auto"/>
                            <w:bottom w:val="none" w:sz="0" w:space="0" w:color="auto"/>
                            <w:right w:val="none" w:sz="0" w:space="0" w:color="auto"/>
                          </w:divBdr>
                        </w:div>
                        <w:div w:id="311833157">
                          <w:marLeft w:val="0"/>
                          <w:marRight w:val="0"/>
                          <w:marTop w:val="0"/>
                          <w:marBottom w:val="0"/>
                          <w:divBdr>
                            <w:top w:val="none" w:sz="0" w:space="0" w:color="auto"/>
                            <w:left w:val="none" w:sz="0" w:space="0" w:color="auto"/>
                            <w:bottom w:val="none" w:sz="0" w:space="0" w:color="auto"/>
                            <w:right w:val="none" w:sz="0" w:space="0" w:color="auto"/>
                          </w:divBdr>
                        </w:div>
                      </w:divsChild>
                    </w:div>
                    <w:div w:id="542518141">
                      <w:marLeft w:val="0"/>
                      <w:marRight w:val="0"/>
                      <w:marTop w:val="0"/>
                      <w:marBottom w:val="0"/>
                      <w:divBdr>
                        <w:top w:val="none" w:sz="0" w:space="0" w:color="auto"/>
                        <w:left w:val="none" w:sz="0" w:space="0" w:color="auto"/>
                        <w:bottom w:val="none" w:sz="0" w:space="0" w:color="auto"/>
                        <w:right w:val="none" w:sz="0" w:space="0" w:color="auto"/>
                      </w:divBdr>
                      <w:divsChild>
                        <w:div w:id="797069552">
                          <w:marLeft w:val="0"/>
                          <w:marRight w:val="0"/>
                          <w:marTop w:val="0"/>
                          <w:marBottom w:val="0"/>
                          <w:divBdr>
                            <w:top w:val="none" w:sz="0" w:space="0" w:color="auto"/>
                            <w:left w:val="none" w:sz="0" w:space="0" w:color="auto"/>
                            <w:bottom w:val="none" w:sz="0" w:space="0" w:color="auto"/>
                            <w:right w:val="none" w:sz="0" w:space="0" w:color="auto"/>
                          </w:divBdr>
                        </w:div>
                        <w:div w:id="347483263">
                          <w:marLeft w:val="0"/>
                          <w:marRight w:val="0"/>
                          <w:marTop w:val="0"/>
                          <w:marBottom w:val="0"/>
                          <w:divBdr>
                            <w:top w:val="none" w:sz="0" w:space="0" w:color="auto"/>
                            <w:left w:val="none" w:sz="0" w:space="0" w:color="auto"/>
                            <w:bottom w:val="none" w:sz="0" w:space="0" w:color="auto"/>
                            <w:right w:val="none" w:sz="0" w:space="0" w:color="auto"/>
                          </w:divBdr>
                        </w:div>
                      </w:divsChild>
                    </w:div>
                    <w:div w:id="1933122491">
                      <w:marLeft w:val="0"/>
                      <w:marRight w:val="0"/>
                      <w:marTop w:val="0"/>
                      <w:marBottom w:val="0"/>
                      <w:divBdr>
                        <w:top w:val="none" w:sz="0" w:space="0" w:color="auto"/>
                        <w:left w:val="none" w:sz="0" w:space="0" w:color="auto"/>
                        <w:bottom w:val="none" w:sz="0" w:space="0" w:color="auto"/>
                        <w:right w:val="none" w:sz="0" w:space="0" w:color="auto"/>
                      </w:divBdr>
                      <w:divsChild>
                        <w:div w:id="1939411989">
                          <w:marLeft w:val="0"/>
                          <w:marRight w:val="0"/>
                          <w:marTop w:val="0"/>
                          <w:marBottom w:val="0"/>
                          <w:divBdr>
                            <w:top w:val="none" w:sz="0" w:space="0" w:color="auto"/>
                            <w:left w:val="none" w:sz="0" w:space="0" w:color="auto"/>
                            <w:bottom w:val="none" w:sz="0" w:space="0" w:color="auto"/>
                            <w:right w:val="none" w:sz="0" w:space="0" w:color="auto"/>
                          </w:divBdr>
                        </w:div>
                        <w:div w:id="51540186">
                          <w:marLeft w:val="0"/>
                          <w:marRight w:val="0"/>
                          <w:marTop w:val="0"/>
                          <w:marBottom w:val="0"/>
                          <w:divBdr>
                            <w:top w:val="none" w:sz="0" w:space="0" w:color="auto"/>
                            <w:left w:val="none" w:sz="0" w:space="0" w:color="auto"/>
                            <w:bottom w:val="none" w:sz="0" w:space="0" w:color="auto"/>
                            <w:right w:val="none" w:sz="0" w:space="0" w:color="auto"/>
                          </w:divBdr>
                        </w:div>
                      </w:divsChild>
                    </w:div>
                    <w:div w:id="202982565">
                      <w:marLeft w:val="0"/>
                      <w:marRight w:val="0"/>
                      <w:marTop w:val="0"/>
                      <w:marBottom w:val="0"/>
                      <w:divBdr>
                        <w:top w:val="none" w:sz="0" w:space="0" w:color="auto"/>
                        <w:left w:val="none" w:sz="0" w:space="0" w:color="auto"/>
                        <w:bottom w:val="none" w:sz="0" w:space="0" w:color="auto"/>
                        <w:right w:val="none" w:sz="0" w:space="0" w:color="auto"/>
                      </w:divBdr>
                      <w:divsChild>
                        <w:div w:id="1885019690">
                          <w:marLeft w:val="0"/>
                          <w:marRight w:val="0"/>
                          <w:marTop w:val="0"/>
                          <w:marBottom w:val="0"/>
                          <w:divBdr>
                            <w:top w:val="none" w:sz="0" w:space="0" w:color="auto"/>
                            <w:left w:val="none" w:sz="0" w:space="0" w:color="auto"/>
                            <w:bottom w:val="none" w:sz="0" w:space="0" w:color="auto"/>
                            <w:right w:val="none" w:sz="0" w:space="0" w:color="auto"/>
                          </w:divBdr>
                        </w:div>
                        <w:div w:id="11073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3661">
                  <w:marLeft w:val="0"/>
                  <w:marRight w:val="0"/>
                  <w:marTop w:val="0"/>
                  <w:marBottom w:val="0"/>
                  <w:divBdr>
                    <w:top w:val="none" w:sz="0" w:space="0" w:color="auto"/>
                    <w:left w:val="none" w:sz="0" w:space="0" w:color="auto"/>
                    <w:bottom w:val="none" w:sz="0" w:space="0" w:color="auto"/>
                    <w:right w:val="none" w:sz="0" w:space="0" w:color="auto"/>
                  </w:divBdr>
                  <w:divsChild>
                    <w:div w:id="281618914">
                      <w:marLeft w:val="0"/>
                      <w:marRight w:val="0"/>
                      <w:marTop w:val="0"/>
                      <w:marBottom w:val="0"/>
                      <w:divBdr>
                        <w:top w:val="none" w:sz="0" w:space="0" w:color="auto"/>
                        <w:left w:val="none" w:sz="0" w:space="0" w:color="auto"/>
                        <w:bottom w:val="none" w:sz="0" w:space="0" w:color="auto"/>
                        <w:right w:val="none" w:sz="0" w:space="0" w:color="auto"/>
                      </w:divBdr>
                    </w:div>
                    <w:div w:id="885332517">
                      <w:marLeft w:val="0"/>
                      <w:marRight w:val="0"/>
                      <w:marTop w:val="0"/>
                      <w:marBottom w:val="0"/>
                      <w:divBdr>
                        <w:top w:val="none" w:sz="0" w:space="0" w:color="auto"/>
                        <w:left w:val="none" w:sz="0" w:space="0" w:color="auto"/>
                        <w:bottom w:val="none" w:sz="0" w:space="0" w:color="auto"/>
                        <w:right w:val="none" w:sz="0" w:space="0" w:color="auto"/>
                      </w:divBdr>
                      <w:divsChild>
                        <w:div w:id="1284650430">
                          <w:marLeft w:val="0"/>
                          <w:marRight w:val="0"/>
                          <w:marTop w:val="0"/>
                          <w:marBottom w:val="0"/>
                          <w:divBdr>
                            <w:top w:val="none" w:sz="0" w:space="0" w:color="auto"/>
                            <w:left w:val="none" w:sz="0" w:space="0" w:color="auto"/>
                            <w:bottom w:val="none" w:sz="0" w:space="0" w:color="auto"/>
                            <w:right w:val="none" w:sz="0" w:space="0" w:color="auto"/>
                          </w:divBdr>
                        </w:div>
                        <w:div w:id="1416782813">
                          <w:marLeft w:val="0"/>
                          <w:marRight w:val="0"/>
                          <w:marTop w:val="0"/>
                          <w:marBottom w:val="0"/>
                          <w:divBdr>
                            <w:top w:val="none" w:sz="0" w:space="0" w:color="auto"/>
                            <w:left w:val="none" w:sz="0" w:space="0" w:color="auto"/>
                            <w:bottom w:val="none" w:sz="0" w:space="0" w:color="auto"/>
                            <w:right w:val="none" w:sz="0" w:space="0" w:color="auto"/>
                          </w:divBdr>
                        </w:div>
                      </w:divsChild>
                    </w:div>
                    <w:div w:id="1156844448">
                      <w:marLeft w:val="0"/>
                      <w:marRight w:val="0"/>
                      <w:marTop w:val="0"/>
                      <w:marBottom w:val="0"/>
                      <w:divBdr>
                        <w:top w:val="none" w:sz="0" w:space="0" w:color="auto"/>
                        <w:left w:val="none" w:sz="0" w:space="0" w:color="auto"/>
                        <w:bottom w:val="none" w:sz="0" w:space="0" w:color="auto"/>
                        <w:right w:val="none" w:sz="0" w:space="0" w:color="auto"/>
                      </w:divBdr>
                      <w:divsChild>
                        <w:div w:id="500776313">
                          <w:marLeft w:val="0"/>
                          <w:marRight w:val="0"/>
                          <w:marTop w:val="0"/>
                          <w:marBottom w:val="0"/>
                          <w:divBdr>
                            <w:top w:val="none" w:sz="0" w:space="0" w:color="auto"/>
                            <w:left w:val="none" w:sz="0" w:space="0" w:color="auto"/>
                            <w:bottom w:val="none" w:sz="0" w:space="0" w:color="auto"/>
                            <w:right w:val="none" w:sz="0" w:space="0" w:color="auto"/>
                          </w:divBdr>
                        </w:div>
                        <w:div w:id="1451976099">
                          <w:marLeft w:val="0"/>
                          <w:marRight w:val="0"/>
                          <w:marTop w:val="0"/>
                          <w:marBottom w:val="0"/>
                          <w:divBdr>
                            <w:top w:val="none" w:sz="0" w:space="0" w:color="auto"/>
                            <w:left w:val="none" w:sz="0" w:space="0" w:color="auto"/>
                            <w:bottom w:val="none" w:sz="0" w:space="0" w:color="auto"/>
                            <w:right w:val="none" w:sz="0" w:space="0" w:color="auto"/>
                          </w:divBdr>
                        </w:div>
                      </w:divsChild>
                    </w:div>
                    <w:div w:id="1898591315">
                      <w:marLeft w:val="0"/>
                      <w:marRight w:val="0"/>
                      <w:marTop w:val="0"/>
                      <w:marBottom w:val="0"/>
                      <w:divBdr>
                        <w:top w:val="none" w:sz="0" w:space="0" w:color="auto"/>
                        <w:left w:val="none" w:sz="0" w:space="0" w:color="auto"/>
                        <w:bottom w:val="none" w:sz="0" w:space="0" w:color="auto"/>
                        <w:right w:val="none" w:sz="0" w:space="0" w:color="auto"/>
                      </w:divBdr>
                      <w:divsChild>
                        <w:div w:id="1976444033">
                          <w:marLeft w:val="0"/>
                          <w:marRight w:val="0"/>
                          <w:marTop w:val="0"/>
                          <w:marBottom w:val="0"/>
                          <w:divBdr>
                            <w:top w:val="none" w:sz="0" w:space="0" w:color="auto"/>
                            <w:left w:val="none" w:sz="0" w:space="0" w:color="auto"/>
                            <w:bottom w:val="none" w:sz="0" w:space="0" w:color="auto"/>
                            <w:right w:val="none" w:sz="0" w:space="0" w:color="auto"/>
                          </w:divBdr>
                        </w:div>
                        <w:div w:id="2119175562">
                          <w:marLeft w:val="0"/>
                          <w:marRight w:val="0"/>
                          <w:marTop w:val="0"/>
                          <w:marBottom w:val="0"/>
                          <w:divBdr>
                            <w:top w:val="none" w:sz="0" w:space="0" w:color="auto"/>
                            <w:left w:val="none" w:sz="0" w:space="0" w:color="auto"/>
                            <w:bottom w:val="none" w:sz="0" w:space="0" w:color="auto"/>
                            <w:right w:val="none" w:sz="0" w:space="0" w:color="auto"/>
                          </w:divBdr>
                        </w:div>
                      </w:divsChild>
                    </w:div>
                    <w:div w:id="520436763">
                      <w:marLeft w:val="0"/>
                      <w:marRight w:val="0"/>
                      <w:marTop w:val="0"/>
                      <w:marBottom w:val="0"/>
                      <w:divBdr>
                        <w:top w:val="none" w:sz="0" w:space="0" w:color="auto"/>
                        <w:left w:val="none" w:sz="0" w:space="0" w:color="auto"/>
                        <w:bottom w:val="none" w:sz="0" w:space="0" w:color="auto"/>
                        <w:right w:val="none" w:sz="0" w:space="0" w:color="auto"/>
                      </w:divBdr>
                      <w:divsChild>
                        <w:div w:id="2090423470">
                          <w:marLeft w:val="0"/>
                          <w:marRight w:val="0"/>
                          <w:marTop w:val="0"/>
                          <w:marBottom w:val="0"/>
                          <w:divBdr>
                            <w:top w:val="none" w:sz="0" w:space="0" w:color="auto"/>
                            <w:left w:val="none" w:sz="0" w:space="0" w:color="auto"/>
                            <w:bottom w:val="none" w:sz="0" w:space="0" w:color="auto"/>
                            <w:right w:val="none" w:sz="0" w:space="0" w:color="auto"/>
                          </w:divBdr>
                        </w:div>
                        <w:div w:id="1032001538">
                          <w:marLeft w:val="0"/>
                          <w:marRight w:val="0"/>
                          <w:marTop w:val="0"/>
                          <w:marBottom w:val="0"/>
                          <w:divBdr>
                            <w:top w:val="none" w:sz="0" w:space="0" w:color="auto"/>
                            <w:left w:val="none" w:sz="0" w:space="0" w:color="auto"/>
                            <w:bottom w:val="none" w:sz="0" w:space="0" w:color="auto"/>
                            <w:right w:val="none" w:sz="0" w:space="0" w:color="auto"/>
                          </w:divBdr>
                        </w:div>
                      </w:divsChild>
                    </w:div>
                    <w:div w:id="694817818">
                      <w:marLeft w:val="0"/>
                      <w:marRight w:val="0"/>
                      <w:marTop w:val="0"/>
                      <w:marBottom w:val="0"/>
                      <w:divBdr>
                        <w:top w:val="none" w:sz="0" w:space="0" w:color="auto"/>
                        <w:left w:val="none" w:sz="0" w:space="0" w:color="auto"/>
                        <w:bottom w:val="none" w:sz="0" w:space="0" w:color="auto"/>
                        <w:right w:val="none" w:sz="0" w:space="0" w:color="auto"/>
                      </w:divBdr>
                      <w:divsChild>
                        <w:div w:id="1864223">
                          <w:marLeft w:val="0"/>
                          <w:marRight w:val="0"/>
                          <w:marTop w:val="0"/>
                          <w:marBottom w:val="0"/>
                          <w:divBdr>
                            <w:top w:val="none" w:sz="0" w:space="0" w:color="auto"/>
                            <w:left w:val="none" w:sz="0" w:space="0" w:color="auto"/>
                            <w:bottom w:val="none" w:sz="0" w:space="0" w:color="auto"/>
                            <w:right w:val="none" w:sz="0" w:space="0" w:color="auto"/>
                          </w:divBdr>
                        </w:div>
                        <w:div w:id="9522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1865">
                  <w:marLeft w:val="0"/>
                  <w:marRight w:val="0"/>
                  <w:marTop w:val="0"/>
                  <w:marBottom w:val="0"/>
                  <w:divBdr>
                    <w:top w:val="none" w:sz="0" w:space="0" w:color="auto"/>
                    <w:left w:val="none" w:sz="0" w:space="0" w:color="auto"/>
                    <w:bottom w:val="none" w:sz="0" w:space="0" w:color="auto"/>
                    <w:right w:val="none" w:sz="0" w:space="0" w:color="auto"/>
                  </w:divBdr>
                  <w:divsChild>
                    <w:div w:id="1167789426">
                      <w:marLeft w:val="0"/>
                      <w:marRight w:val="0"/>
                      <w:marTop w:val="0"/>
                      <w:marBottom w:val="0"/>
                      <w:divBdr>
                        <w:top w:val="none" w:sz="0" w:space="0" w:color="auto"/>
                        <w:left w:val="none" w:sz="0" w:space="0" w:color="auto"/>
                        <w:bottom w:val="none" w:sz="0" w:space="0" w:color="auto"/>
                        <w:right w:val="none" w:sz="0" w:space="0" w:color="auto"/>
                      </w:divBdr>
                    </w:div>
                    <w:div w:id="342434700">
                      <w:marLeft w:val="0"/>
                      <w:marRight w:val="0"/>
                      <w:marTop w:val="0"/>
                      <w:marBottom w:val="0"/>
                      <w:divBdr>
                        <w:top w:val="none" w:sz="0" w:space="0" w:color="auto"/>
                        <w:left w:val="none" w:sz="0" w:space="0" w:color="auto"/>
                        <w:bottom w:val="none" w:sz="0" w:space="0" w:color="auto"/>
                        <w:right w:val="none" w:sz="0" w:space="0" w:color="auto"/>
                      </w:divBdr>
                      <w:divsChild>
                        <w:div w:id="1418163890">
                          <w:marLeft w:val="0"/>
                          <w:marRight w:val="0"/>
                          <w:marTop w:val="0"/>
                          <w:marBottom w:val="0"/>
                          <w:divBdr>
                            <w:top w:val="none" w:sz="0" w:space="0" w:color="auto"/>
                            <w:left w:val="none" w:sz="0" w:space="0" w:color="auto"/>
                            <w:bottom w:val="none" w:sz="0" w:space="0" w:color="auto"/>
                            <w:right w:val="none" w:sz="0" w:space="0" w:color="auto"/>
                          </w:divBdr>
                        </w:div>
                        <w:div w:id="1138493304">
                          <w:marLeft w:val="0"/>
                          <w:marRight w:val="0"/>
                          <w:marTop w:val="0"/>
                          <w:marBottom w:val="0"/>
                          <w:divBdr>
                            <w:top w:val="none" w:sz="0" w:space="0" w:color="auto"/>
                            <w:left w:val="none" w:sz="0" w:space="0" w:color="auto"/>
                            <w:bottom w:val="none" w:sz="0" w:space="0" w:color="auto"/>
                            <w:right w:val="none" w:sz="0" w:space="0" w:color="auto"/>
                          </w:divBdr>
                        </w:div>
                      </w:divsChild>
                    </w:div>
                    <w:div w:id="235945069">
                      <w:marLeft w:val="0"/>
                      <w:marRight w:val="0"/>
                      <w:marTop w:val="0"/>
                      <w:marBottom w:val="0"/>
                      <w:divBdr>
                        <w:top w:val="none" w:sz="0" w:space="0" w:color="auto"/>
                        <w:left w:val="none" w:sz="0" w:space="0" w:color="auto"/>
                        <w:bottom w:val="none" w:sz="0" w:space="0" w:color="auto"/>
                        <w:right w:val="none" w:sz="0" w:space="0" w:color="auto"/>
                      </w:divBdr>
                      <w:divsChild>
                        <w:div w:id="990598649">
                          <w:marLeft w:val="0"/>
                          <w:marRight w:val="0"/>
                          <w:marTop w:val="0"/>
                          <w:marBottom w:val="0"/>
                          <w:divBdr>
                            <w:top w:val="none" w:sz="0" w:space="0" w:color="auto"/>
                            <w:left w:val="none" w:sz="0" w:space="0" w:color="auto"/>
                            <w:bottom w:val="none" w:sz="0" w:space="0" w:color="auto"/>
                            <w:right w:val="none" w:sz="0" w:space="0" w:color="auto"/>
                          </w:divBdr>
                        </w:div>
                        <w:div w:id="1273324271">
                          <w:marLeft w:val="0"/>
                          <w:marRight w:val="0"/>
                          <w:marTop w:val="0"/>
                          <w:marBottom w:val="0"/>
                          <w:divBdr>
                            <w:top w:val="none" w:sz="0" w:space="0" w:color="auto"/>
                            <w:left w:val="none" w:sz="0" w:space="0" w:color="auto"/>
                            <w:bottom w:val="none" w:sz="0" w:space="0" w:color="auto"/>
                            <w:right w:val="none" w:sz="0" w:space="0" w:color="auto"/>
                          </w:divBdr>
                        </w:div>
                      </w:divsChild>
                    </w:div>
                    <w:div w:id="1829831627">
                      <w:marLeft w:val="0"/>
                      <w:marRight w:val="0"/>
                      <w:marTop w:val="0"/>
                      <w:marBottom w:val="0"/>
                      <w:divBdr>
                        <w:top w:val="none" w:sz="0" w:space="0" w:color="auto"/>
                        <w:left w:val="none" w:sz="0" w:space="0" w:color="auto"/>
                        <w:bottom w:val="none" w:sz="0" w:space="0" w:color="auto"/>
                        <w:right w:val="none" w:sz="0" w:space="0" w:color="auto"/>
                      </w:divBdr>
                      <w:divsChild>
                        <w:div w:id="1089353070">
                          <w:marLeft w:val="0"/>
                          <w:marRight w:val="0"/>
                          <w:marTop w:val="0"/>
                          <w:marBottom w:val="0"/>
                          <w:divBdr>
                            <w:top w:val="none" w:sz="0" w:space="0" w:color="auto"/>
                            <w:left w:val="none" w:sz="0" w:space="0" w:color="auto"/>
                            <w:bottom w:val="none" w:sz="0" w:space="0" w:color="auto"/>
                            <w:right w:val="none" w:sz="0" w:space="0" w:color="auto"/>
                          </w:divBdr>
                        </w:div>
                        <w:div w:id="1728256972">
                          <w:marLeft w:val="0"/>
                          <w:marRight w:val="0"/>
                          <w:marTop w:val="0"/>
                          <w:marBottom w:val="0"/>
                          <w:divBdr>
                            <w:top w:val="none" w:sz="0" w:space="0" w:color="auto"/>
                            <w:left w:val="none" w:sz="0" w:space="0" w:color="auto"/>
                            <w:bottom w:val="none" w:sz="0" w:space="0" w:color="auto"/>
                            <w:right w:val="none" w:sz="0" w:space="0" w:color="auto"/>
                          </w:divBdr>
                        </w:div>
                      </w:divsChild>
                    </w:div>
                    <w:div w:id="467166803">
                      <w:marLeft w:val="0"/>
                      <w:marRight w:val="0"/>
                      <w:marTop w:val="0"/>
                      <w:marBottom w:val="0"/>
                      <w:divBdr>
                        <w:top w:val="none" w:sz="0" w:space="0" w:color="auto"/>
                        <w:left w:val="none" w:sz="0" w:space="0" w:color="auto"/>
                        <w:bottom w:val="none" w:sz="0" w:space="0" w:color="auto"/>
                        <w:right w:val="none" w:sz="0" w:space="0" w:color="auto"/>
                      </w:divBdr>
                      <w:divsChild>
                        <w:div w:id="463811601">
                          <w:marLeft w:val="0"/>
                          <w:marRight w:val="0"/>
                          <w:marTop w:val="0"/>
                          <w:marBottom w:val="0"/>
                          <w:divBdr>
                            <w:top w:val="none" w:sz="0" w:space="0" w:color="auto"/>
                            <w:left w:val="none" w:sz="0" w:space="0" w:color="auto"/>
                            <w:bottom w:val="none" w:sz="0" w:space="0" w:color="auto"/>
                            <w:right w:val="none" w:sz="0" w:space="0" w:color="auto"/>
                          </w:divBdr>
                        </w:div>
                        <w:div w:id="2118980907">
                          <w:marLeft w:val="0"/>
                          <w:marRight w:val="0"/>
                          <w:marTop w:val="0"/>
                          <w:marBottom w:val="0"/>
                          <w:divBdr>
                            <w:top w:val="none" w:sz="0" w:space="0" w:color="auto"/>
                            <w:left w:val="none" w:sz="0" w:space="0" w:color="auto"/>
                            <w:bottom w:val="none" w:sz="0" w:space="0" w:color="auto"/>
                            <w:right w:val="none" w:sz="0" w:space="0" w:color="auto"/>
                          </w:divBdr>
                        </w:div>
                      </w:divsChild>
                    </w:div>
                    <w:div w:id="197591423">
                      <w:marLeft w:val="0"/>
                      <w:marRight w:val="0"/>
                      <w:marTop w:val="0"/>
                      <w:marBottom w:val="0"/>
                      <w:divBdr>
                        <w:top w:val="none" w:sz="0" w:space="0" w:color="auto"/>
                        <w:left w:val="none" w:sz="0" w:space="0" w:color="auto"/>
                        <w:bottom w:val="none" w:sz="0" w:space="0" w:color="auto"/>
                        <w:right w:val="none" w:sz="0" w:space="0" w:color="auto"/>
                      </w:divBdr>
                      <w:divsChild>
                        <w:div w:id="882669839">
                          <w:marLeft w:val="0"/>
                          <w:marRight w:val="0"/>
                          <w:marTop w:val="0"/>
                          <w:marBottom w:val="0"/>
                          <w:divBdr>
                            <w:top w:val="none" w:sz="0" w:space="0" w:color="auto"/>
                            <w:left w:val="none" w:sz="0" w:space="0" w:color="auto"/>
                            <w:bottom w:val="none" w:sz="0" w:space="0" w:color="auto"/>
                            <w:right w:val="none" w:sz="0" w:space="0" w:color="auto"/>
                          </w:divBdr>
                        </w:div>
                        <w:div w:id="1745488907">
                          <w:marLeft w:val="0"/>
                          <w:marRight w:val="0"/>
                          <w:marTop w:val="0"/>
                          <w:marBottom w:val="0"/>
                          <w:divBdr>
                            <w:top w:val="none" w:sz="0" w:space="0" w:color="auto"/>
                            <w:left w:val="none" w:sz="0" w:space="0" w:color="auto"/>
                            <w:bottom w:val="none" w:sz="0" w:space="0" w:color="auto"/>
                            <w:right w:val="none" w:sz="0" w:space="0" w:color="auto"/>
                          </w:divBdr>
                        </w:div>
                      </w:divsChild>
                    </w:div>
                    <w:div w:id="1034161056">
                      <w:marLeft w:val="0"/>
                      <w:marRight w:val="0"/>
                      <w:marTop w:val="0"/>
                      <w:marBottom w:val="0"/>
                      <w:divBdr>
                        <w:top w:val="none" w:sz="0" w:space="0" w:color="auto"/>
                        <w:left w:val="none" w:sz="0" w:space="0" w:color="auto"/>
                        <w:bottom w:val="none" w:sz="0" w:space="0" w:color="auto"/>
                        <w:right w:val="none" w:sz="0" w:space="0" w:color="auto"/>
                      </w:divBdr>
                      <w:divsChild>
                        <w:div w:id="2093620333">
                          <w:marLeft w:val="0"/>
                          <w:marRight w:val="0"/>
                          <w:marTop w:val="0"/>
                          <w:marBottom w:val="0"/>
                          <w:divBdr>
                            <w:top w:val="none" w:sz="0" w:space="0" w:color="auto"/>
                            <w:left w:val="none" w:sz="0" w:space="0" w:color="auto"/>
                            <w:bottom w:val="none" w:sz="0" w:space="0" w:color="auto"/>
                            <w:right w:val="none" w:sz="0" w:space="0" w:color="auto"/>
                          </w:divBdr>
                        </w:div>
                        <w:div w:id="123234987">
                          <w:marLeft w:val="0"/>
                          <w:marRight w:val="0"/>
                          <w:marTop w:val="0"/>
                          <w:marBottom w:val="0"/>
                          <w:divBdr>
                            <w:top w:val="none" w:sz="0" w:space="0" w:color="auto"/>
                            <w:left w:val="none" w:sz="0" w:space="0" w:color="auto"/>
                            <w:bottom w:val="none" w:sz="0" w:space="0" w:color="auto"/>
                            <w:right w:val="none" w:sz="0" w:space="0" w:color="auto"/>
                          </w:divBdr>
                        </w:div>
                      </w:divsChild>
                    </w:div>
                    <w:div w:id="741097668">
                      <w:marLeft w:val="0"/>
                      <w:marRight w:val="0"/>
                      <w:marTop w:val="0"/>
                      <w:marBottom w:val="0"/>
                      <w:divBdr>
                        <w:top w:val="none" w:sz="0" w:space="0" w:color="auto"/>
                        <w:left w:val="none" w:sz="0" w:space="0" w:color="auto"/>
                        <w:bottom w:val="none" w:sz="0" w:space="0" w:color="auto"/>
                        <w:right w:val="none" w:sz="0" w:space="0" w:color="auto"/>
                      </w:divBdr>
                      <w:divsChild>
                        <w:div w:id="115877063">
                          <w:marLeft w:val="0"/>
                          <w:marRight w:val="0"/>
                          <w:marTop w:val="0"/>
                          <w:marBottom w:val="0"/>
                          <w:divBdr>
                            <w:top w:val="none" w:sz="0" w:space="0" w:color="auto"/>
                            <w:left w:val="none" w:sz="0" w:space="0" w:color="auto"/>
                            <w:bottom w:val="none" w:sz="0" w:space="0" w:color="auto"/>
                            <w:right w:val="none" w:sz="0" w:space="0" w:color="auto"/>
                          </w:divBdr>
                        </w:div>
                        <w:div w:id="31686152">
                          <w:marLeft w:val="0"/>
                          <w:marRight w:val="0"/>
                          <w:marTop w:val="0"/>
                          <w:marBottom w:val="0"/>
                          <w:divBdr>
                            <w:top w:val="none" w:sz="0" w:space="0" w:color="auto"/>
                            <w:left w:val="none" w:sz="0" w:space="0" w:color="auto"/>
                            <w:bottom w:val="none" w:sz="0" w:space="0" w:color="auto"/>
                            <w:right w:val="none" w:sz="0" w:space="0" w:color="auto"/>
                          </w:divBdr>
                        </w:div>
                      </w:divsChild>
                    </w:div>
                    <w:div w:id="376898906">
                      <w:marLeft w:val="0"/>
                      <w:marRight w:val="0"/>
                      <w:marTop w:val="0"/>
                      <w:marBottom w:val="0"/>
                      <w:divBdr>
                        <w:top w:val="none" w:sz="0" w:space="0" w:color="auto"/>
                        <w:left w:val="none" w:sz="0" w:space="0" w:color="auto"/>
                        <w:bottom w:val="none" w:sz="0" w:space="0" w:color="auto"/>
                        <w:right w:val="none" w:sz="0" w:space="0" w:color="auto"/>
                      </w:divBdr>
                      <w:divsChild>
                        <w:div w:id="1112477821">
                          <w:marLeft w:val="0"/>
                          <w:marRight w:val="0"/>
                          <w:marTop w:val="0"/>
                          <w:marBottom w:val="0"/>
                          <w:divBdr>
                            <w:top w:val="none" w:sz="0" w:space="0" w:color="auto"/>
                            <w:left w:val="none" w:sz="0" w:space="0" w:color="auto"/>
                            <w:bottom w:val="none" w:sz="0" w:space="0" w:color="auto"/>
                            <w:right w:val="none" w:sz="0" w:space="0" w:color="auto"/>
                          </w:divBdr>
                        </w:div>
                        <w:div w:id="376667882">
                          <w:marLeft w:val="0"/>
                          <w:marRight w:val="0"/>
                          <w:marTop w:val="0"/>
                          <w:marBottom w:val="0"/>
                          <w:divBdr>
                            <w:top w:val="none" w:sz="0" w:space="0" w:color="auto"/>
                            <w:left w:val="none" w:sz="0" w:space="0" w:color="auto"/>
                            <w:bottom w:val="none" w:sz="0" w:space="0" w:color="auto"/>
                            <w:right w:val="none" w:sz="0" w:space="0" w:color="auto"/>
                          </w:divBdr>
                        </w:div>
                      </w:divsChild>
                    </w:div>
                    <w:div w:id="2062825785">
                      <w:marLeft w:val="0"/>
                      <w:marRight w:val="0"/>
                      <w:marTop w:val="0"/>
                      <w:marBottom w:val="0"/>
                      <w:divBdr>
                        <w:top w:val="none" w:sz="0" w:space="0" w:color="auto"/>
                        <w:left w:val="none" w:sz="0" w:space="0" w:color="auto"/>
                        <w:bottom w:val="none" w:sz="0" w:space="0" w:color="auto"/>
                        <w:right w:val="none" w:sz="0" w:space="0" w:color="auto"/>
                      </w:divBdr>
                      <w:divsChild>
                        <w:div w:id="1386755014">
                          <w:marLeft w:val="0"/>
                          <w:marRight w:val="0"/>
                          <w:marTop w:val="0"/>
                          <w:marBottom w:val="0"/>
                          <w:divBdr>
                            <w:top w:val="none" w:sz="0" w:space="0" w:color="auto"/>
                            <w:left w:val="none" w:sz="0" w:space="0" w:color="auto"/>
                            <w:bottom w:val="none" w:sz="0" w:space="0" w:color="auto"/>
                            <w:right w:val="none" w:sz="0" w:space="0" w:color="auto"/>
                          </w:divBdr>
                        </w:div>
                        <w:div w:id="1453402632">
                          <w:marLeft w:val="0"/>
                          <w:marRight w:val="0"/>
                          <w:marTop w:val="0"/>
                          <w:marBottom w:val="0"/>
                          <w:divBdr>
                            <w:top w:val="none" w:sz="0" w:space="0" w:color="auto"/>
                            <w:left w:val="none" w:sz="0" w:space="0" w:color="auto"/>
                            <w:bottom w:val="none" w:sz="0" w:space="0" w:color="auto"/>
                            <w:right w:val="none" w:sz="0" w:space="0" w:color="auto"/>
                          </w:divBdr>
                        </w:div>
                      </w:divsChild>
                    </w:div>
                    <w:div w:id="2134904025">
                      <w:marLeft w:val="0"/>
                      <w:marRight w:val="0"/>
                      <w:marTop w:val="0"/>
                      <w:marBottom w:val="0"/>
                      <w:divBdr>
                        <w:top w:val="none" w:sz="0" w:space="0" w:color="auto"/>
                        <w:left w:val="none" w:sz="0" w:space="0" w:color="auto"/>
                        <w:bottom w:val="none" w:sz="0" w:space="0" w:color="auto"/>
                        <w:right w:val="none" w:sz="0" w:space="0" w:color="auto"/>
                      </w:divBdr>
                      <w:divsChild>
                        <w:div w:id="1352952506">
                          <w:marLeft w:val="0"/>
                          <w:marRight w:val="0"/>
                          <w:marTop w:val="0"/>
                          <w:marBottom w:val="0"/>
                          <w:divBdr>
                            <w:top w:val="none" w:sz="0" w:space="0" w:color="auto"/>
                            <w:left w:val="none" w:sz="0" w:space="0" w:color="auto"/>
                            <w:bottom w:val="none" w:sz="0" w:space="0" w:color="auto"/>
                            <w:right w:val="none" w:sz="0" w:space="0" w:color="auto"/>
                          </w:divBdr>
                        </w:div>
                        <w:div w:id="398097473">
                          <w:marLeft w:val="0"/>
                          <w:marRight w:val="0"/>
                          <w:marTop w:val="0"/>
                          <w:marBottom w:val="0"/>
                          <w:divBdr>
                            <w:top w:val="none" w:sz="0" w:space="0" w:color="auto"/>
                            <w:left w:val="none" w:sz="0" w:space="0" w:color="auto"/>
                            <w:bottom w:val="none" w:sz="0" w:space="0" w:color="auto"/>
                            <w:right w:val="none" w:sz="0" w:space="0" w:color="auto"/>
                          </w:divBdr>
                        </w:div>
                      </w:divsChild>
                    </w:div>
                    <w:div w:id="264968018">
                      <w:marLeft w:val="0"/>
                      <w:marRight w:val="0"/>
                      <w:marTop w:val="0"/>
                      <w:marBottom w:val="0"/>
                      <w:divBdr>
                        <w:top w:val="none" w:sz="0" w:space="0" w:color="auto"/>
                        <w:left w:val="none" w:sz="0" w:space="0" w:color="auto"/>
                        <w:bottom w:val="none" w:sz="0" w:space="0" w:color="auto"/>
                        <w:right w:val="none" w:sz="0" w:space="0" w:color="auto"/>
                      </w:divBdr>
                      <w:divsChild>
                        <w:div w:id="1589266382">
                          <w:marLeft w:val="0"/>
                          <w:marRight w:val="0"/>
                          <w:marTop w:val="0"/>
                          <w:marBottom w:val="0"/>
                          <w:divBdr>
                            <w:top w:val="none" w:sz="0" w:space="0" w:color="auto"/>
                            <w:left w:val="none" w:sz="0" w:space="0" w:color="auto"/>
                            <w:bottom w:val="none" w:sz="0" w:space="0" w:color="auto"/>
                            <w:right w:val="none" w:sz="0" w:space="0" w:color="auto"/>
                          </w:divBdr>
                        </w:div>
                        <w:div w:id="1110009373">
                          <w:marLeft w:val="0"/>
                          <w:marRight w:val="0"/>
                          <w:marTop w:val="0"/>
                          <w:marBottom w:val="0"/>
                          <w:divBdr>
                            <w:top w:val="none" w:sz="0" w:space="0" w:color="auto"/>
                            <w:left w:val="none" w:sz="0" w:space="0" w:color="auto"/>
                            <w:bottom w:val="none" w:sz="0" w:space="0" w:color="auto"/>
                            <w:right w:val="none" w:sz="0" w:space="0" w:color="auto"/>
                          </w:divBdr>
                        </w:div>
                      </w:divsChild>
                    </w:div>
                    <w:div w:id="110829063">
                      <w:marLeft w:val="0"/>
                      <w:marRight w:val="0"/>
                      <w:marTop w:val="0"/>
                      <w:marBottom w:val="0"/>
                      <w:divBdr>
                        <w:top w:val="none" w:sz="0" w:space="0" w:color="auto"/>
                        <w:left w:val="none" w:sz="0" w:space="0" w:color="auto"/>
                        <w:bottom w:val="none" w:sz="0" w:space="0" w:color="auto"/>
                        <w:right w:val="none" w:sz="0" w:space="0" w:color="auto"/>
                      </w:divBdr>
                      <w:divsChild>
                        <w:div w:id="806969869">
                          <w:marLeft w:val="0"/>
                          <w:marRight w:val="0"/>
                          <w:marTop w:val="0"/>
                          <w:marBottom w:val="0"/>
                          <w:divBdr>
                            <w:top w:val="none" w:sz="0" w:space="0" w:color="auto"/>
                            <w:left w:val="none" w:sz="0" w:space="0" w:color="auto"/>
                            <w:bottom w:val="none" w:sz="0" w:space="0" w:color="auto"/>
                            <w:right w:val="none" w:sz="0" w:space="0" w:color="auto"/>
                          </w:divBdr>
                        </w:div>
                        <w:div w:id="537205305">
                          <w:marLeft w:val="0"/>
                          <w:marRight w:val="0"/>
                          <w:marTop w:val="0"/>
                          <w:marBottom w:val="0"/>
                          <w:divBdr>
                            <w:top w:val="none" w:sz="0" w:space="0" w:color="auto"/>
                            <w:left w:val="none" w:sz="0" w:space="0" w:color="auto"/>
                            <w:bottom w:val="none" w:sz="0" w:space="0" w:color="auto"/>
                            <w:right w:val="none" w:sz="0" w:space="0" w:color="auto"/>
                          </w:divBdr>
                        </w:div>
                      </w:divsChild>
                    </w:div>
                    <w:div w:id="1875146907">
                      <w:marLeft w:val="0"/>
                      <w:marRight w:val="0"/>
                      <w:marTop w:val="0"/>
                      <w:marBottom w:val="0"/>
                      <w:divBdr>
                        <w:top w:val="none" w:sz="0" w:space="0" w:color="auto"/>
                        <w:left w:val="none" w:sz="0" w:space="0" w:color="auto"/>
                        <w:bottom w:val="none" w:sz="0" w:space="0" w:color="auto"/>
                        <w:right w:val="none" w:sz="0" w:space="0" w:color="auto"/>
                      </w:divBdr>
                      <w:divsChild>
                        <w:div w:id="1898317281">
                          <w:marLeft w:val="0"/>
                          <w:marRight w:val="0"/>
                          <w:marTop w:val="0"/>
                          <w:marBottom w:val="0"/>
                          <w:divBdr>
                            <w:top w:val="none" w:sz="0" w:space="0" w:color="auto"/>
                            <w:left w:val="none" w:sz="0" w:space="0" w:color="auto"/>
                            <w:bottom w:val="none" w:sz="0" w:space="0" w:color="auto"/>
                            <w:right w:val="none" w:sz="0" w:space="0" w:color="auto"/>
                          </w:divBdr>
                        </w:div>
                        <w:div w:id="8455998">
                          <w:marLeft w:val="0"/>
                          <w:marRight w:val="0"/>
                          <w:marTop w:val="0"/>
                          <w:marBottom w:val="0"/>
                          <w:divBdr>
                            <w:top w:val="none" w:sz="0" w:space="0" w:color="auto"/>
                            <w:left w:val="none" w:sz="0" w:space="0" w:color="auto"/>
                            <w:bottom w:val="none" w:sz="0" w:space="0" w:color="auto"/>
                            <w:right w:val="none" w:sz="0" w:space="0" w:color="auto"/>
                          </w:divBdr>
                        </w:div>
                      </w:divsChild>
                    </w:div>
                    <w:div w:id="668096682">
                      <w:marLeft w:val="0"/>
                      <w:marRight w:val="0"/>
                      <w:marTop w:val="0"/>
                      <w:marBottom w:val="0"/>
                      <w:divBdr>
                        <w:top w:val="none" w:sz="0" w:space="0" w:color="auto"/>
                        <w:left w:val="none" w:sz="0" w:space="0" w:color="auto"/>
                        <w:bottom w:val="none" w:sz="0" w:space="0" w:color="auto"/>
                        <w:right w:val="none" w:sz="0" w:space="0" w:color="auto"/>
                      </w:divBdr>
                      <w:divsChild>
                        <w:div w:id="1988122920">
                          <w:marLeft w:val="0"/>
                          <w:marRight w:val="0"/>
                          <w:marTop w:val="0"/>
                          <w:marBottom w:val="0"/>
                          <w:divBdr>
                            <w:top w:val="none" w:sz="0" w:space="0" w:color="auto"/>
                            <w:left w:val="none" w:sz="0" w:space="0" w:color="auto"/>
                            <w:bottom w:val="none" w:sz="0" w:space="0" w:color="auto"/>
                            <w:right w:val="none" w:sz="0" w:space="0" w:color="auto"/>
                          </w:divBdr>
                        </w:div>
                        <w:div w:id="1888907279">
                          <w:marLeft w:val="0"/>
                          <w:marRight w:val="0"/>
                          <w:marTop w:val="0"/>
                          <w:marBottom w:val="0"/>
                          <w:divBdr>
                            <w:top w:val="none" w:sz="0" w:space="0" w:color="auto"/>
                            <w:left w:val="none" w:sz="0" w:space="0" w:color="auto"/>
                            <w:bottom w:val="none" w:sz="0" w:space="0" w:color="auto"/>
                            <w:right w:val="none" w:sz="0" w:space="0" w:color="auto"/>
                          </w:divBdr>
                        </w:div>
                      </w:divsChild>
                    </w:div>
                    <w:div w:id="130907815">
                      <w:marLeft w:val="0"/>
                      <w:marRight w:val="0"/>
                      <w:marTop w:val="0"/>
                      <w:marBottom w:val="0"/>
                      <w:divBdr>
                        <w:top w:val="none" w:sz="0" w:space="0" w:color="auto"/>
                        <w:left w:val="none" w:sz="0" w:space="0" w:color="auto"/>
                        <w:bottom w:val="none" w:sz="0" w:space="0" w:color="auto"/>
                        <w:right w:val="none" w:sz="0" w:space="0" w:color="auto"/>
                      </w:divBdr>
                      <w:divsChild>
                        <w:div w:id="284386909">
                          <w:marLeft w:val="0"/>
                          <w:marRight w:val="0"/>
                          <w:marTop w:val="0"/>
                          <w:marBottom w:val="0"/>
                          <w:divBdr>
                            <w:top w:val="none" w:sz="0" w:space="0" w:color="auto"/>
                            <w:left w:val="none" w:sz="0" w:space="0" w:color="auto"/>
                            <w:bottom w:val="none" w:sz="0" w:space="0" w:color="auto"/>
                            <w:right w:val="none" w:sz="0" w:space="0" w:color="auto"/>
                          </w:divBdr>
                        </w:div>
                        <w:div w:id="684600133">
                          <w:marLeft w:val="0"/>
                          <w:marRight w:val="0"/>
                          <w:marTop w:val="0"/>
                          <w:marBottom w:val="0"/>
                          <w:divBdr>
                            <w:top w:val="none" w:sz="0" w:space="0" w:color="auto"/>
                            <w:left w:val="none" w:sz="0" w:space="0" w:color="auto"/>
                            <w:bottom w:val="none" w:sz="0" w:space="0" w:color="auto"/>
                            <w:right w:val="none" w:sz="0" w:space="0" w:color="auto"/>
                          </w:divBdr>
                        </w:div>
                      </w:divsChild>
                    </w:div>
                    <w:div w:id="1563058030">
                      <w:marLeft w:val="0"/>
                      <w:marRight w:val="0"/>
                      <w:marTop w:val="0"/>
                      <w:marBottom w:val="0"/>
                      <w:divBdr>
                        <w:top w:val="none" w:sz="0" w:space="0" w:color="auto"/>
                        <w:left w:val="none" w:sz="0" w:space="0" w:color="auto"/>
                        <w:bottom w:val="none" w:sz="0" w:space="0" w:color="auto"/>
                        <w:right w:val="none" w:sz="0" w:space="0" w:color="auto"/>
                      </w:divBdr>
                      <w:divsChild>
                        <w:div w:id="1927421587">
                          <w:marLeft w:val="0"/>
                          <w:marRight w:val="0"/>
                          <w:marTop w:val="0"/>
                          <w:marBottom w:val="0"/>
                          <w:divBdr>
                            <w:top w:val="none" w:sz="0" w:space="0" w:color="auto"/>
                            <w:left w:val="none" w:sz="0" w:space="0" w:color="auto"/>
                            <w:bottom w:val="none" w:sz="0" w:space="0" w:color="auto"/>
                            <w:right w:val="none" w:sz="0" w:space="0" w:color="auto"/>
                          </w:divBdr>
                        </w:div>
                        <w:div w:id="1915892755">
                          <w:marLeft w:val="0"/>
                          <w:marRight w:val="0"/>
                          <w:marTop w:val="0"/>
                          <w:marBottom w:val="0"/>
                          <w:divBdr>
                            <w:top w:val="none" w:sz="0" w:space="0" w:color="auto"/>
                            <w:left w:val="none" w:sz="0" w:space="0" w:color="auto"/>
                            <w:bottom w:val="none" w:sz="0" w:space="0" w:color="auto"/>
                            <w:right w:val="none" w:sz="0" w:space="0" w:color="auto"/>
                          </w:divBdr>
                        </w:div>
                      </w:divsChild>
                    </w:div>
                    <w:div w:id="1783963321">
                      <w:marLeft w:val="0"/>
                      <w:marRight w:val="0"/>
                      <w:marTop w:val="0"/>
                      <w:marBottom w:val="0"/>
                      <w:divBdr>
                        <w:top w:val="none" w:sz="0" w:space="0" w:color="auto"/>
                        <w:left w:val="none" w:sz="0" w:space="0" w:color="auto"/>
                        <w:bottom w:val="none" w:sz="0" w:space="0" w:color="auto"/>
                        <w:right w:val="none" w:sz="0" w:space="0" w:color="auto"/>
                      </w:divBdr>
                      <w:divsChild>
                        <w:div w:id="738937861">
                          <w:marLeft w:val="0"/>
                          <w:marRight w:val="0"/>
                          <w:marTop w:val="0"/>
                          <w:marBottom w:val="0"/>
                          <w:divBdr>
                            <w:top w:val="none" w:sz="0" w:space="0" w:color="auto"/>
                            <w:left w:val="none" w:sz="0" w:space="0" w:color="auto"/>
                            <w:bottom w:val="none" w:sz="0" w:space="0" w:color="auto"/>
                            <w:right w:val="none" w:sz="0" w:space="0" w:color="auto"/>
                          </w:divBdr>
                        </w:div>
                        <w:div w:id="1990866483">
                          <w:marLeft w:val="0"/>
                          <w:marRight w:val="0"/>
                          <w:marTop w:val="0"/>
                          <w:marBottom w:val="0"/>
                          <w:divBdr>
                            <w:top w:val="none" w:sz="0" w:space="0" w:color="auto"/>
                            <w:left w:val="none" w:sz="0" w:space="0" w:color="auto"/>
                            <w:bottom w:val="none" w:sz="0" w:space="0" w:color="auto"/>
                            <w:right w:val="none" w:sz="0" w:space="0" w:color="auto"/>
                          </w:divBdr>
                        </w:div>
                      </w:divsChild>
                    </w:div>
                    <w:div w:id="2120637819">
                      <w:marLeft w:val="0"/>
                      <w:marRight w:val="0"/>
                      <w:marTop w:val="0"/>
                      <w:marBottom w:val="0"/>
                      <w:divBdr>
                        <w:top w:val="none" w:sz="0" w:space="0" w:color="auto"/>
                        <w:left w:val="none" w:sz="0" w:space="0" w:color="auto"/>
                        <w:bottom w:val="none" w:sz="0" w:space="0" w:color="auto"/>
                        <w:right w:val="none" w:sz="0" w:space="0" w:color="auto"/>
                      </w:divBdr>
                      <w:divsChild>
                        <w:div w:id="747729496">
                          <w:marLeft w:val="0"/>
                          <w:marRight w:val="0"/>
                          <w:marTop w:val="0"/>
                          <w:marBottom w:val="0"/>
                          <w:divBdr>
                            <w:top w:val="none" w:sz="0" w:space="0" w:color="auto"/>
                            <w:left w:val="none" w:sz="0" w:space="0" w:color="auto"/>
                            <w:bottom w:val="none" w:sz="0" w:space="0" w:color="auto"/>
                            <w:right w:val="none" w:sz="0" w:space="0" w:color="auto"/>
                          </w:divBdr>
                        </w:div>
                        <w:div w:id="895245215">
                          <w:marLeft w:val="0"/>
                          <w:marRight w:val="0"/>
                          <w:marTop w:val="0"/>
                          <w:marBottom w:val="0"/>
                          <w:divBdr>
                            <w:top w:val="none" w:sz="0" w:space="0" w:color="auto"/>
                            <w:left w:val="none" w:sz="0" w:space="0" w:color="auto"/>
                            <w:bottom w:val="none" w:sz="0" w:space="0" w:color="auto"/>
                            <w:right w:val="none" w:sz="0" w:space="0" w:color="auto"/>
                          </w:divBdr>
                        </w:div>
                      </w:divsChild>
                    </w:div>
                    <w:div w:id="1535773810">
                      <w:marLeft w:val="0"/>
                      <w:marRight w:val="0"/>
                      <w:marTop w:val="0"/>
                      <w:marBottom w:val="0"/>
                      <w:divBdr>
                        <w:top w:val="none" w:sz="0" w:space="0" w:color="auto"/>
                        <w:left w:val="none" w:sz="0" w:space="0" w:color="auto"/>
                        <w:bottom w:val="none" w:sz="0" w:space="0" w:color="auto"/>
                        <w:right w:val="none" w:sz="0" w:space="0" w:color="auto"/>
                      </w:divBdr>
                      <w:divsChild>
                        <w:div w:id="1727222560">
                          <w:marLeft w:val="0"/>
                          <w:marRight w:val="0"/>
                          <w:marTop w:val="0"/>
                          <w:marBottom w:val="0"/>
                          <w:divBdr>
                            <w:top w:val="none" w:sz="0" w:space="0" w:color="auto"/>
                            <w:left w:val="none" w:sz="0" w:space="0" w:color="auto"/>
                            <w:bottom w:val="none" w:sz="0" w:space="0" w:color="auto"/>
                            <w:right w:val="none" w:sz="0" w:space="0" w:color="auto"/>
                          </w:divBdr>
                        </w:div>
                        <w:div w:id="529808097">
                          <w:marLeft w:val="0"/>
                          <w:marRight w:val="0"/>
                          <w:marTop w:val="0"/>
                          <w:marBottom w:val="0"/>
                          <w:divBdr>
                            <w:top w:val="none" w:sz="0" w:space="0" w:color="auto"/>
                            <w:left w:val="none" w:sz="0" w:space="0" w:color="auto"/>
                            <w:bottom w:val="none" w:sz="0" w:space="0" w:color="auto"/>
                            <w:right w:val="none" w:sz="0" w:space="0" w:color="auto"/>
                          </w:divBdr>
                        </w:div>
                      </w:divsChild>
                    </w:div>
                    <w:div w:id="1032268429">
                      <w:marLeft w:val="0"/>
                      <w:marRight w:val="0"/>
                      <w:marTop w:val="0"/>
                      <w:marBottom w:val="0"/>
                      <w:divBdr>
                        <w:top w:val="none" w:sz="0" w:space="0" w:color="auto"/>
                        <w:left w:val="none" w:sz="0" w:space="0" w:color="auto"/>
                        <w:bottom w:val="none" w:sz="0" w:space="0" w:color="auto"/>
                        <w:right w:val="none" w:sz="0" w:space="0" w:color="auto"/>
                      </w:divBdr>
                      <w:divsChild>
                        <w:div w:id="2143158937">
                          <w:marLeft w:val="0"/>
                          <w:marRight w:val="0"/>
                          <w:marTop w:val="0"/>
                          <w:marBottom w:val="0"/>
                          <w:divBdr>
                            <w:top w:val="none" w:sz="0" w:space="0" w:color="auto"/>
                            <w:left w:val="none" w:sz="0" w:space="0" w:color="auto"/>
                            <w:bottom w:val="none" w:sz="0" w:space="0" w:color="auto"/>
                            <w:right w:val="none" w:sz="0" w:space="0" w:color="auto"/>
                          </w:divBdr>
                        </w:div>
                        <w:div w:id="977420261">
                          <w:marLeft w:val="0"/>
                          <w:marRight w:val="0"/>
                          <w:marTop w:val="0"/>
                          <w:marBottom w:val="0"/>
                          <w:divBdr>
                            <w:top w:val="none" w:sz="0" w:space="0" w:color="auto"/>
                            <w:left w:val="none" w:sz="0" w:space="0" w:color="auto"/>
                            <w:bottom w:val="none" w:sz="0" w:space="0" w:color="auto"/>
                            <w:right w:val="none" w:sz="0" w:space="0" w:color="auto"/>
                          </w:divBdr>
                        </w:div>
                      </w:divsChild>
                    </w:div>
                    <w:div w:id="907232746">
                      <w:marLeft w:val="0"/>
                      <w:marRight w:val="0"/>
                      <w:marTop w:val="0"/>
                      <w:marBottom w:val="0"/>
                      <w:divBdr>
                        <w:top w:val="none" w:sz="0" w:space="0" w:color="auto"/>
                        <w:left w:val="none" w:sz="0" w:space="0" w:color="auto"/>
                        <w:bottom w:val="none" w:sz="0" w:space="0" w:color="auto"/>
                        <w:right w:val="none" w:sz="0" w:space="0" w:color="auto"/>
                      </w:divBdr>
                      <w:divsChild>
                        <w:div w:id="2067945044">
                          <w:marLeft w:val="0"/>
                          <w:marRight w:val="0"/>
                          <w:marTop w:val="0"/>
                          <w:marBottom w:val="0"/>
                          <w:divBdr>
                            <w:top w:val="none" w:sz="0" w:space="0" w:color="auto"/>
                            <w:left w:val="none" w:sz="0" w:space="0" w:color="auto"/>
                            <w:bottom w:val="none" w:sz="0" w:space="0" w:color="auto"/>
                            <w:right w:val="none" w:sz="0" w:space="0" w:color="auto"/>
                          </w:divBdr>
                        </w:div>
                        <w:div w:id="1802920114">
                          <w:marLeft w:val="0"/>
                          <w:marRight w:val="0"/>
                          <w:marTop w:val="0"/>
                          <w:marBottom w:val="0"/>
                          <w:divBdr>
                            <w:top w:val="none" w:sz="0" w:space="0" w:color="auto"/>
                            <w:left w:val="none" w:sz="0" w:space="0" w:color="auto"/>
                            <w:bottom w:val="none" w:sz="0" w:space="0" w:color="auto"/>
                            <w:right w:val="none" w:sz="0" w:space="0" w:color="auto"/>
                          </w:divBdr>
                        </w:div>
                      </w:divsChild>
                    </w:div>
                    <w:div w:id="1551376682">
                      <w:marLeft w:val="0"/>
                      <w:marRight w:val="0"/>
                      <w:marTop w:val="0"/>
                      <w:marBottom w:val="0"/>
                      <w:divBdr>
                        <w:top w:val="none" w:sz="0" w:space="0" w:color="auto"/>
                        <w:left w:val="none" w:sz="0" w:space="0" w:color="auto"/>
                        <w:bottom w:val="none" w:sz="0" w:space="0" w:color="auto"/>
                        <w:right w:val="none" w:sz="0" w:space="0" w:color="auto"/>
                      </w:divBdr>
                      <w:divsChild>
                        <w:div w:id="1356615517">
                          <w:marLeft w:val="0"/>
                          <w:marRight w:val="0"/>
                          <w:marTop w:val="0"/>
                          <w:marBottom w:val="0"/>
                          <w:divBdr>
                            <w:top w:val="none" w:sz="0" w:space="0" w:color="auto"/>
                            <w:left w:val="none" w:sz="0" w:space="0" w:color="auto"/>
                            <w:bottom w:val="none" w:sz="0" w:space="0" w:color="auto"/>
                            <w:right w:val="none" w:sz="0" w:space="0" w:color="auto"/>
                          </w:divBdr>
                        </w:div>
                        <w:div w:id="1227496429">
                          <w:marLeft w:val="0"/>
                          <w:marRight w:val="0"/>
                          <w:marTop w:val="0"/>
                          <w:marBottom w:val="0"/>
                          <w:divBdr>
                            <w:top w:val="none" w:sz="0" w:space="0" w:color="auto"/>
                            <w:left w:val="none" w:sz="0" w:space="0" w:color="auto"/>
                            <w:bottom w:val="none" w:sz="0" w:space="0" w:color="auto"/>
                            <w:right w:val="none" w:sz="0" w:space="0" w:color="auto"/>
                          </w:divBdr>
                        </w:div>
                      </w:divsChild>
                    </w:div>
                    <w:div w:id="444884280">
                      <w:marLeft w:val="0"/>
                      <w:marRight w:val="0"/>
                      <w:marTop w:val="0"/>
                      <w:marBottom w:val="0"/>
                      <w:divBdr>
                        <w:top w:val="none" w:sz="0" w:space="0" w:color="auto"/>
                        <w:left w:val="none" w:sz="0" w:space="0" w:color="auto"/>
                        <w:bottom w:val="none" w:sz="0" w:space="0" w:color="auto"/>
                        <w:right w:val="none" w:sz="0" w:space="0" w:color="auto"/>
                      </w:divBdr>
                      <w:divsChild>
                        <w:div w:id="1244298928">
                          <w:marLeft w:val="0"/>
                          <w:marRight w:val="0"/>
                          <w:marTop w:val="0"/>
                          <w:marBottom w:val="0"/>
                          <w:divBdr>
                            <w:top w:val="none" w:sz="0" w:space="0" w:color="auto"/>
                            <w:left w:val="none" w:sz="0" w:space="0" w:color="auto"/>
                            <w:bottom w:val="none" w:sz="0" w:space="0" w:color="auto"/>
                            <w:right w:val="none" w:sz="0" w:space="0" w:color="auto"/>
                          </w:divBdr>
                        </w:div>
                        <w:div w:id="1346516029">
                          <w:marLeft w:val="0"/>
                          <w:marRight w:val="0"/>
                          <w:marTop w:val="0"/>
                          <w:marBottom w:val="0"/>
                          <w:divBdr>
                            <w:top w:val="none" w:sz="0" w:space="0" w:color="auto"/>
                            <w:left w:val="none" w:sz="0" w:space="0" w:color="auto"/>
                            <w:bottom w:val="none" w:sz="0" w:space="0" w:color="auto"/>
                            <w:right w:val="none" w:sz="0" w:space="0" w:color="auto"/>
                          </w:divBdr>
                        </w:div>
                      </w:divsChild>
                    </w:div>
                    <w:div w:id="1270432541">
                      <w:marLeft w:val="0"/>
                      <w:marRight w:val="0"/>
                      <w:marTop w:val="0"/>
                      <w:marBottom w:val="0"/>
                      <w:divBdr>
                        <w:top w:val="none" w:sz="0" w:space="0" w:color="auto"/>
                        <w:left w:val="none" w:sz="0" w:space="0" w:color="auto"/>
                        <w:bottom w:val="none" w:sz="0" w:space="0" w:color="auto"/>
                        <w:right w:val="none" w:sz="0" w:space="0" w:color="auto"/>
                      </w:divBdr>
                      <w:divsChild>
                        <w:div w:id="698556295">
                          <w:marLeft w:val="0"/>
                          <w:marRight w:val="0"/>
                          <w:marTop w:val="0"/>
                          <w:marBottom w:val="0"/>
                          <w:divBdr>
                            <w:top w:val="none" w:sz="0" w:space="0" w:color="auto"/>
                            <w:left w:val="none" w:sz="0" w:space="0" w:color="auto"/>
                            <w:bottom w:val="none" w:sz="0" w:space="0" w:color="auto"/>
                            <w:right w:val="none" w:sz="0" w:space="0" w:color="auto"/>
                          </w:divBdr>
                        </w:div>
                        <w:div w:id="387807139">
                          <w:marLeft w:val="0"/>
                          <w:marRight w:val="0"/>
                          <w:marTop w:val="0"/>
                          <w:marBottom w:val="0"/>
                          <w:divBdr>
                            <w:top w:val="none" w:sz="0" w:space="0" w:color="auto"/>
                            <w:left w:val="none" w:sz="0" w:space="0" w:color="auto"/>
                            <w:bottom w:val="none" w:sz="0" w:space="0" w:color="auto"/>
                            <w:right w:val="none" w:sz="0" w:space="0" w:color="auto"/>
                          </w:divBdr>
                        </w:div>
                      </w:divsChild>
                    </w:div>
                    <w:div w:id="1572932744">
                      <w:marLeft w:val="0"/>
                      <w:marRight w:val="0"/>
                      <w:marTop w:val="0"/>
                      <w:marBottom w:val="0"/>
                      <w:divBdr>
                        <w:top w:val="none" w:sz="0" w:space="0" w:color="auto"/>
                        <w:left w:val="none" w:sz="0" w:space="0" w:color="auto"/>
                        <w:bottom w:val="none" w:sz="0" w:space="0" w:color="auto"/>
                        <w:right w:val="none" w:sz="0" w:space="0" w:color="auto"/>
                      </w:divBdr>
                      <w:divsChild>
                        <w:div w:id="1126194071">
                          <w:marLeft w:val="0"/>
                          <w:marRight w:val="0"/>
                          <w:marTop w:val="0"/>
                          <w:marBottom w:val="0"/>
                          <w:divBdr>
                            <w:top w:val="none" w:sz="0" w:space="0" w:color="auto"/>
                            <w:left w:val="none" w:sz="0" w:space="0" w:color="auto"/>
                            <w:bottom w:val="none" w:sz="0" w:space="0" w:color="auto"/>
                            <w:right w:val="none" w:sz="0" w:space="0" w:color="auto"/>
                          </w:divBdr>
                        </w:div>
                        <w:div w:id="1606182721">
                          <w:marLeft w:val="0"/>
                          <w:marRight w:val="0"/>
                          <w:marTop w:val="0"/>
                          <w:marBottom w:val="0"/>
                          <w:divBdr>
                            <w:top w:val="none" w:sz="0" w:space="0" w:color="auto"/>
                            <w:left w:val="none" w:sz="0" w:space="0" w:color="auto"/>
                            <w:bottom w:val="none" w:sz="0" w:space="0" w:color="auto"/>
                            <w:right w:val="none" w:sz="0" w:space="0" w:color="auto"/>
                          </w:divBdr>
                        </w:div>
                      </w:divsChild>
                    </w:div>
                    <w:div w:id="708649703">
                      <w:marLeft w:val="0"/>
                      <w:marRight w:val="0"/>
                      <w:marTop w:val="0"/>
                      <w:marBottom w:val="0"/>
                      <w:divBdr>
                        <w:top w:val="none" w:sz="0" w:space="0" w:color="auto"/>
                        <w:left w:val="none" w:sz="0" w:space="0" w:color="auto"/>
                        <w:bottom w:val="none" w:sz="0" w:space="0" w:color="auto"/>
                        <w:right w:val="none" w:sz="0" w:space="0" w:color="auto"/>
                      </w:divBdr>
                      <w:divsChild>
                        <w:div w:id="904338419">
                          <w:marLeft w:val="0"/>
                          <w:marRight w:val="0"/>
                          <w:marTop w:val="0"/>
                          <w:marBottom w:val="0"/>
                          <w:divBdr>
                            <w:top w:val="none" w:sz="0" w:space="0" w:color="auto"/>
                            <w:left w:val="none" w:sz="0" w:space="0" w:color="auto"/>
                            <w:bottom w:val="none" w:sz="0" w:space="0" w:color="auto"/>
                            <w:right w:val="none" w:sz="0" w:space="0" w:color="auto"/>
                          </w:divBdr>
                        </w:div>
                        <w:div w:id="14878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389">
                  <w:marLeft w:val="0"/>
                  <w:marRight w:val="0"/>
                  <w:marTop w:val="0"/>
                  <w:marBottom w:val="0"/>
                  <w:divBdr>
                    <w:top w:val="none" w:sz="0" w:space="0" w:color="auto"/>
                    <w:left w:val="none" w:sz="0" w:space="0" w:color="auto"/>
                    <w:bottom w:val="none" w:sz="0" w:space="0" w:color="auto"/>
                    <w:right w:val="none" w:sz="0" w:space="0" w:color="auto"/>
                  </w:divBdr>
                  <w:divsChild>
                    <w:div w:id="1743748783">
                      <w:marLeft w:val="0"/>
                      <w:marRight w:val="0"/>
                      <w:marTop w:val="0"/>
                      <w:marBottom w:val="0"/>
                      <w:divBdr>
                        <w:top w:val="none" w:sz="0" w:space="0" w:color="auto"/>
                        <w:left w:val="none" w:sz="0" w:space="0" w:color="auto"/>
                        <w:bottom w:val="none" w:sz="0" w:space="0" w:color="auto"/>
                        <w:right w:val="none" w:sz="0" w:space="0" w:color="auto"/>
                      </w:divBdr>
                    </w:div>
                    <w:div w:id="1840121551">
                      <w:marLeft w:val="0"/>
                      <w:marRight w:val="0"/>
                      <w:marTop w:val="0"/>
                      <w:marBottom w:val="0"/>
                      <w:divBdr>
                        <w:top w:val="none" w:sz="0" w:space="0" w:color="auto"/>
                        <w:left w:val="none" w:sz="0" w:space="0" w:color="auto"/>
                        <w:bottom w:val="none" w:sz="0" w:space="0" w:color="auto"/>
                        <w:right w:val="none" w:sz="0" w:space="0" w:color="auto"/>
                      </w:divBdr>
                      <w:divsChild>
                        <w:div w:id="1069889122">
                          <w:marLeft w:val="0"/>
                          <w:marRight w:val="0"/>
                          <w:marTop w:val="0"/>
                          <w:marBottom w:val="0"/>
                          <w:divBdr>
                            <w:top w:val="none" w:sz="0" w:space="0" w:color="auto"/>
                            <w:left w:val="none" w:sz="0" w:space="0" w:color="auto"/>
                            <w:bottom w:val="none" w:sz="0" w:space="0" w:color="auto"/>
                            <w:right w:val="none" w:sz="0" w:space="0" w:color="auto"/>
                          </w:divBdr>
                        </w:div>
                        <w:div w:id="1411463024">
                          <w:marLeft w:val="0"/>
                          <w:marRight w:val="0"/>
                          <w:marTop w:val="0"/>
                          <w:marBottom w:val="0"/>
                          <w:divBdr>
                            <w:top w:val="none" w:sz="0" w:space="0" w:color="auto"/>
                            <w:left w:val="none" w:sz="0" w:space="0" w:color="auto"/>
                            <w:bottom w:val="none" w:sz="0" w:space="0" w:color="auto"/>
                            <w:right w:val="none" w:sz="0" w:space="0" w:color="auto"/>
                          </w:divBdr>
                        </w:div>
                      </w:divsChild>
                    </w:div>
                    <w:div w:id="692657403">
                      <w:marLeft w:val="0"/>
                      <w:marRight w:val="0"/>
                      <w:marTop w:val="0"/>
                      <w:marBottom w:val="0"/>
                      <w:divBdr>
                        <w:top w:val="none" w:sz="0" w:space="0" w:color="auto"/>
                        <w:left w:val="none" w:sz="0" w:space="0" w:color="auto"/>
                        <w:bottom w:val="none" w:sz="0" w:space="0" w:color="auto"/>
                        <w:right w:val="none" w:sz="0" w:space="0" w:color="auto"/>
                      </w:divBdr>
                      <w:divsChild>
                        <w:div w:id="1117674286">
                          <w:marLeft w:val="0"/>
                          <w:marRight w:val="0"/>
                          <w:marTop w:val="0"/>
                          <w:marBottom w:val="0"/>
                          <w:divBdr>
                            <w:top w:val="none" w:sz="0" w:space="0" w:color="auto"/>
                            <w:left w:val="none" w:sz="0" w:space="0" w:color="auto"/>
                            <w:bottom w:val="none" w:sz="0" w:space="0" w:color="auto"/>
                            <w:right w:val="none" w:sz="0" w:space="0" w:color="auto"/>
                          </w:divBdr>
                        </w:div>
                        <w:div w:id="256865666">
                          <w:marLeft w:val="0"/>
                          <w:marRight w:val="0"/>
                          <w:marTop w:val="0"/>
                          <w:marBottom w:val="0"/>
                          <w:divBdr>
                            <w:top w:val="none" w:sz="0" w:space="0" w:color="auto"/>
                            <w:left w:val="none" w:sz="0" w:space="0" w:color="auto"/>
                            <w:bottom w:val="none" w:sz="0" w:space="0" w:color="auto"/>
                            <w:right w:val="none" w:sz="0" w:space="0" w:color="auto"/>
                          </w:divBdr>
                        </w:div>
                      </w:divsChild>
                    </w:div>
                    <w:div w:id="418066610">
                      <w:marLeft w:val="0"/>
                      <w:marRight w:val="0"/>
                      <w:marTop w:val="0"/>
                      <w:marBottom w:val="0"/>
                      <w:divBdr>
                        <w:top w:val="none" w:sz="0" w:space="0" w:color="auto"/>
                        <w:left w:val="none" w:sz="0" w:space="0" w:color="auto"/>
                        <w:bottom w:val="none" w:sz="0" w:space="0" w:color="auto"/>
                        <w:right w:val="none" w:sz="0" w:space="0" w:color="auto"/>
                      </w:divBdr>
                      <w:divsChild>
                        <w:div w:id="1537893220">
                          <w:marLeft w:val="0"/>
                          <w:marRight w:val="0"/>
                          <w:marTop w:val="0"/>
                          <w:marBottom w:val="0"/>
                          <w:divBdr>
                            <w:top w:val="none" w:sz="0" w:space="0" w:color="auto"/>
                            <w:left w:val="none" w:sz="0" w:space="0" w:color="auto"/>
                            <w:bottom w:val="none" w:sz="0" w:space="0" w:color="auto"/>
                            <w:right w:val="none" w:sz="0" w:space="0" w:color="auto"/>
                          </w:divBdr>
                        </w:div>
                        <w:div w:id="698775491">
                          <w:marLeft w:val="0"/>
                          <w:marRight w:val="0"/>
                          <w:marTop w:val="0"/>
                          <w:marBottom w:val="0"/>
                          <w:divBdr>
                            <w:top w:val="none" w:sz="0" w:space="0" w:color="auto"/>
                            <w:left w:val="none" w:sz="0" w:space="0" w:color="auto"/>
                            <w:bottom w:val="none" w:sz="0" w:space="0" w:color="auto"/>
                            <w:right w:val="none" w:sz="0" w:space="0" w:color="auto"/>
                          </w:divBdr>
                        </w:div>
                      </w:divsChild>
                    </w:div>
                    <w:div w:id="1625699686">
                      <w:marLeft w:val="0"/>
                      <w:marRight w:val="0"/>
                      <w:marTop w:val="0"/>
                      <w:marBottom w:val="0"/>
                      <w:divBdr>
                        <w:top w:val="none" w:sz="0" w:space="0" w:color="auto"/>
                        <w:left w:val="none" w:sz="0" w:space="0" w:color="auto"/>
                        <w:bottom w:val="none" w:sz="0" w:space="0" w:color="auto"/>
                        <w:right w:val="none" w:sz="0" w:space="0" w:color="auto"/>
                      </w:divBdr>
                      <w:divsChild>
                        <w:div w:id="861671959">
                          <w:marLeft w:val="0"/>
                          <w:marRight w:val="0"/>
                          <w:marTop w:val="0"/>
                          <w:marBottom w:val="0"/>
                          <w:divBdr>
                            <w:top w:val="none" w:sz="0" w:space="0" w:color="auto"/>
                            <w:left w:val="none" w:sz="0" w:space="0" w:color="auto"/>
                            <w:bottom w:val="none" w:sz="0" w:space="0" w:color="auto"/>
                            <w:right w:val="none" w:sz="0" w:space="0" w:color="auto"/>
                          </w:divBdr>
                        </w:div>
                        <w:div w:id="61414141">
                          <w:marLeft w:val="0"/>
                          <w:marRight w:val="0"/>
                          <w:marTop w:val="0"/>
                          <w:marBottom w:val="0"/>
                          <w:divBdr>
                            <w:top w:val="none" w:sz="0" w:space="0" w:color="auto"/>
                            <w:left w:val="none" w:sz="0" w:space="0" w:color="auto"/>
                            <w:bottom w:val="none" w:sz="0" w:space="0" w:color="auto"/>
                            <w:right w:val="none" w:sz="0" w:space="0" w:color="auto"/>
                          </w:divBdr>
                        </w:div>
                      </w:divsChild>
                    </w:div>
                    <w:div w:id="898059493">
                      <w:marLeft w:val="0"/>
                      <w:marRight w:val="0"/>
                      <w:marTop w:val="0"/>
                      <w:marBottom w:val="0"/>
                      <w:divBdr>
                        <w:top w:val="none" w:sz="0" w:space="0" w:color="auto"/>
                        <w:left w:val="none" w:sz="0" w:space="0" w:color="auto"/>
                        <w:bottom w:val="none" w:sz="0" w:space="0" w:color="auto"/>
                        <w:right w:val="none" w:sz="0" w:space="0" w:color="auto"/>
                      </w:divBdr>
                      <w:divsChild>
                        <w:div w:id="400032059">
                          <w:marLeft w:val="0"/>
                          <w:marRight w:val="0"/>
                          <w:marTop w:val="0"/>
                          <w:marBottom w:val="0"/>
                          <w:divBdr>
                            <w:top w:val="none" w:sz="0" w:space="0" w:color="auto"/>
                            <w:left w:val="none" w:sz="0" w:space="0" w:color="auto"/>
                            <w:bottom w:val="none" w:sz="0" w:space="0" w:color="auto"/>
                            <w:right w:val="none" w:sz="0" w:space="0" w:color="auto"/>
                          </w:divBdr>
                        </w:div>
                        <w:div w:id="1159999793">
                          <w:marLeft w:val="0"/>
                          <w:marRight w:val="0"/>
                          <w:marTop w:val="0"/>
                          <w:marBottom w:val="0"/>
                          <w:divBdr>
                            <w:top w:val="none" w:sz="0" w:space="0" w:color="auto"/>
                            <w:left w:val="none" w:sz="0" w:space="0" w:color="auto"/>
                            <w:bottom w:val="none" w:sz="0" w:space="0" w:color="auto"/>
                            <w:right w:val="none" w:sz="0" w:space="0" w:color="auto"/>
                          </w:divBdr>
                        </w:div>
                      </w:divsChild>
                    </w:div>
                    <w:div w:id="1658338895">
                      <w:marLeft w:val="0"/>
                      <w:marRight w:val="0"/>
                      <w:marTop w:val="0"/>
                      <w:marBottom w:val="0"/>
                      <w:divBdr>
                        <w:top w:val="none" w:sz="0" w:space="0" w:color="auto"/>
                        <w:left w:val="none" w:sz="0" w:space="0" w:color="auto"/>
                        <w:bottom w:val="none" w:sz="0" w:space="0" w:color="auto"/>
                        <w:right w:val="none" w:sz="0" w:space="0" w:color="auto"/>
                      </w:divBdr>
                      <w:divsChild>
                        <w:div w:id="2123527053">
                          <w:marLeft w:val="0"/>
                          <w:marRight w:val="0"/>
                          <w:marTop w:val="0"/>
                          <w:marBottom w:val="0"/>
                          <w:divBdr>
                            <w:top w:val="none" w:sz="0" w:space="0" w:color="auto"/>
                            <w:left w:val="none" w:sz="0" w:space="0" w:color="auto"/>
                            <w:bottom w:val="none" w:sz="0" w:space="0" w:color="auto"/>
                            <w:right w:val="none" w:sz="0" w:space="0" w:color="auto"/>
                          </w:divBdr>
                        </w:div>
                        <w:div w:id="3457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935">
                  <w:marLeft w:val="0"/>
                  <w:marRight w:val="0"/>
                  <w:marTop w:val="0"/>
                  <w:marBottom w:val="0"/>
                  <w:divBdr>
                    <w:top w:val="none" w:sz="0" w:space="0" w:color="auto"/>
                    <w:left w:val="none" w:sz="0" w:space="0" w:color="auto"/>
                    <w:bottom w:val="none" w:sz="0" w:space="0" w:color="auto"/>
                    <w:right w:val="none" w:sz="0" w:space="0" w:color="auto"/>
                  </w:divBdr>
                  <w:divsChild>
                    <w:div w:id="1124229328">
                      <w:marLeft w:val="0"/>
                      <w:marRight w:val="0"/>
                      <w:marTop w:val="0"/>
                      <w:marBottom w:val="0"/>
                      <w:divBdr>
                        <w:top w:val="none" w:sz="0" w:space="0" w:color="auto"/>
                        <w:left w:val="none" w:sz="0" w:space="0" w:color="auto"/>
                        <w:bottom w:val="none" w:sz="0" w:space="0" w:color="auto"/>
                        <w:right w:val="none" w:sz="0" w:space="0" w:color="auto"/>
                      </w:divBdr>
                    </w:div>
                    <w:div w:id="1838114329">
                      <w:marLeft w:val="0"/>
                      <w:marRight w:val="0"/>
                      <w:marTop w:val="0"/>
                      <w:marBottom w:val="0"/>
                      <w:divBdr>
                        <w:top w:val="none" w:sz="0" w:space="0" w:color="auto"/>
                        <w:left w:val="none" w:sz="0" w:space="0" w:color="auto"/>
                        <w:bottom w:val="none" w:sz="0" w:space="0" w:color="auto"/>
                        <w:right w:val="none" w:sz="0" w:space="0" w:color="auto"/>
                      </w:divBdr>
                      <w:divsChild>
                        <w:div w:id="596137509">
                          <w:marLeft w:val="0"/>
                          <w:marRight w:val="0"/>
                          <w:marTop w:val="0"/>
                          <w:marBottom w:val="0"/>
                          <w:divBdr>
                            <w:top w:val="none" w:sz="0" w:space="0" w:color="auto"/>
                            <w:left w:val="none" w:sz="0" w:space="0" w:color="auto"/>
                            <w:bottom w:val="none" w:sz="0" w:space="0" w:color="auto"/>
                            <w:right w:val="none" w:sz="0" w:space="0" w:color="auto"/>
                          </w:divBdr>
                        </w:div>
                        <w:div w:id="1838836009">
                          <w:marLeft w:val="0"/>
                          <w:marRight w:val="0"/>
                          <w:marTop w:val="0"/>
                          <w:marBottom w:val="0"/>
                          <w:divBdr>
                            <w:top w:val="none" w:sz="0" w:space="0" w:color="auto"/>
                            <w:left w:val="none" w:sz="0" w:space="0" w:color="auto"/>
                            <w:bottom w:val="none" w:sz="0" w:space="0" w:color="auto"/>
                            <w:right w:val="none" w:sz="0" w:space="0" w:color="auto"/>
                          </w:divBdr>
                        </w:div>
                      </w:divsChild>
                    </w:div>
                    <w:div w:id="1010638892">
                      <w:marLeft w:val="0"/>
                      <w:marRight w:val="0"/>
                      <w:marTop w:val="0"/>
                      <w:marBottom w:val="0"/>
                      <w:divBdr>
                        <w:top w:val="none" w:sz="0" w:space="0" w:color="auto"/>
                        <w:left w:val="none" w:sz="0" w:space="0" w:color="auto"/>
                        <w:bottom w:val="none" w:sz="0" w:space="0" w:color="auto"/>
                        <w:right w:val="none" w:sz="0" w:space="0" w:color="auto"/>
                      </w:divBdr>
                      <w:divsChild>
                        <w:div w:id="2055503177">
                          <w:marLeft w:val="0"/>
                          <w:marRight w:val="0"/>
                          <w:marTop w:val="0"/>
                          <w:marBottom w:val="0"/>
                          <w:divBdr>
                            <w:top w:val="none" w:sz="0" w:space="0" w:color="auto"/>
                            <w:left w:val="none" w:sz="0" w:space="0" w:color="auto"/>
                            <w:bottom w:val="none" w:sz="0" w:space="0" w:color="auto"/>
                            <w:right w:val="none" w:sz="0" w:space="0" w:color="auto"/>
                          </w:divBdr>
                        </w:div>
                        <w:div w:id="18626539">
                          <w:marLeft w:val="0"/>
                          <w:marRight w:val="0"/>
                          <w:marTop w:val="0"/>
                          <w:marBottom w:val="0"/>
                          <w:divBdr>
                            <w:top w:val="none" w:sz="0" w:space="0" w:color="auto"/>
                            <w:left w:val="none" w:sz="0" w:space="0" w:color="auto"/>
                            <w:bottom w:val="none" w:sz="0" w:space="0" w:color="auto"/>
                            <w:right w:val="none" w:sz="0" w:space="0" w:color="auto"/>
                          </w:divBdr>
                        </w:div>
                      </w:divsChild>
                    </w:div>
                    <w:div w:id="113717551">
                      <w:marLeft w:val="0"/>
                      <w:marRight w:val="0"/>
                      <w:marTop w:val="0"/>
                      <w:marBottom w:val="0"/>
                      <w:divBdr>
                        <w:top w:val="none" w:sz="0" w:space="0" w:color="auto"/>
                        <w:left w:val="none" w:sz="0" w:space="0" w:color="auto"/>
                        <w:bottom w:val="none" w:sz="0" w:space="0" w:color="auto"/>
                        <w:right w:val="none" w:sz="0" w:space="0" w:color="auto"/>
                      </w:divBdr>
                      <w:divsChild>
                        <w:div w:id="1066802153">
                          <w:marLeft w:val="0"/>
                          <w:marRight w:val="0"/>
                          <w:marTop w:val="0"/>
                          <w:marBottom w:val="0"/>
                          <w:divBdr>
                            <w:top w:val="none" w:sz="0" w:space="0" w:color="auto"/>
                            <w:left w:val="none" w:sz="0" w:space="0" w:color="auto"/>
                            <w:bottom w:val="none" w:sz="0" w:space="0" w:color="auto"/>
                            <w:right w:val="none" w:sz="0" w:space="0" w:color="auto"/>
                          </w:divBdr>
                        </w:div>
                        <w:div w:id="1422412398">
                          <w:marLeft w:val="0"/>
                          <w:marRight w:val="0"/>
                          <w:marTop w:val="0"/>
                          <w:marBottom w:val="0"/>
                          <w:divBdr>
                            <w:top w:val="none" w:sz="0" w:space="0" w:color="auto"/>
                            <w:left w:val="none" w:sz="0" w:space="0" w:color="auto"/>
                            <w:bottom w:val="none" w:sz="0" w:space="0" w:color="auto"/>
                            <w:right w:val="none" w:sz="0" w:space="0" w:color="auto"/>
                          </w:divBdr>
                        </w:div>
                      </w:divsChild>
                    </w:div>
                    <w:div w:id="254703958">
                      <w:marLeft w:val="0"/>
                      <w:marRight w:val="0"/>
                      <w:marTop w:val="0"/>
                      <w:marBottom w:val="0"/>
                      <w:divBdr>
                        <w:top w:val="none" w:sz="0" w:space="0" w:color="auto"/>
                        <w:left w:val="none" w:sz="0" w:space="0" w:color="auto"/>
                        <w:bottom w:val="none" w:sz="0" w:space="0" w:color="auto"/>
                        <w:right w:val="none" w:sz="0" w:space="0" w:color="auto"/>
                      </w:divBdr>
                      <w:divsChild>
                        <w:div w:id="1913924221">
                          <w:marLeft w:val="0"/>
                          <w:marRight w:val="0"/>
                          <w:marTop w:val="0"/>
                          <w:marBottom w:val="0"/>
                          <w:divBdr>
                            <w:top w:val="none" w:sz="0" w:space="0" w:color="auto"/>
                            <w:left w:val="none" w:sz="0" w:space="0" w:color="auto"/>
                            <w:bottom w:val="none" w:sz="0" w:space="0" w:color="auto"/>
                            <w:right w:val="none" w:sz="0" w:space="0" w:color="auto"/>
                          </w:divBdr>
                        </w:div>
                        <w:div w:id="386103198">
                          <w:marLeft w:val="0"/>
                          <w:marRight w:val="0"/>
                          <w:marTop w:val="0"/>
                          <w:marBottom w:val="0"/>
                          <w:divBdr>
                            <w:top w:val="none" w:sz="0" w:space="0" w:color="auto"/>
                            <w:left w:val="none" w:sz="0" w:space="0" w:color="auto"/>
                            <w:bottom w:val="none" w:sz="0" w:space="0" w:color="auto"/>
                            <w:right w:val="none" w:sz="0" w:space="0" w:color="auto"/>
                          </w:divBdr>
                        </w:div>
                      </w:divsChild>
                    </w:div>
                    <w:div w:id="340549947">
                      <w:marLeft w:val="0"/>
                      <w:marRight w:val="0"/>
                      <w:marTop w:val="0"/>
                      <w:marBottom w:val="0"/>
                      <w:divBdr>
                        <w:top w:val="none" w:sz="0" w:space="0" w:color="auto"/>
                        <w:left w:val="none" w:sz="0" w:space="0" w:color="auto"/>
                        <w:bottom w:val="none" w:sz="0" w:space="0" w:color="auto"/>
                        <w:right w:val="none" w:sz="0" w:space="0" w:color="auto"/>
                      </w:divBdr>
                      <w:divsChild>
                        <w:div w:id="368185695">
                          <w:marLeft w:val="0"/>
                          <w:marRight w:val="0"/>
                          <w:marTop w:val="0"/>
                          <w:marBottom w:val="0"/>
                          <w:divBdr>
                            <w:top w:val="none" w:sz="0" w:space="0" w:color="auto"/>
                            <w:left w:val="none" w:sz="0" w:space="0" w:color="auto"/>
                            <w:bottom w:val="none" w:sz="0" w:space="0" w:color="auto"/>
                            <w:right w:val="none" w:sz="0" w:space="0" w:color="auto"/>
                          </w:divBdr>
                        </w:div>
                        <w:div w:id="1838037377">
                          <w:marLeft w:val="0"/>
                          <w:marRight w:val="0"/>
                          <w:marTop w:val="0"/>
                          <w:marBottom w:val="0"/>
                          <w:divBdr>
                            <w:top w:val="none" w:sz="0" w:space="0" w:color="auto"/>
                            <w:left w:val="none" w:sz="0" w:space="0" w:color="auto"/>
                            <w:bottom w:val="none" w:sz="0" w:space="0" w:color="auto"/>
                            <w:right w:val="none" w:sz="0" w:space="0" w:color="auto"/>
                          </w:divBdr>
                        </w:div>
                      </w:divsChild>
                    </w:div>
                    <w:div w:id="731083127">
                      <w:marLeft w:val="0"/>
                      <w:marRight w:val="0"/>
                      <w:marTop w:val="0"/>
                      <w:marBottom w:val="0"/>
                      <w:divBdr>
                        <w:top w:val="none" w:sz="0" w:space="0" w:color="auto"/>
                        <w:left w:val="none" w:sz="0" w:space="0" w:color="auto"/>
                        <w:bottom w:val="none" w:sz="0" w:space="0" w:color="auto"/>
                        <w:right w:val="none" w:sz="0" w:space="0" w:color="auto"/>
                      </w:divBdr>
                      <w:divsChild>
                        <w:div w:id="713969073">
                          <w:marLeft w:val="0"/>
                          <w:marRight w:val="0"/>
                          <w:marTop w:val="0"/>
                          <w:marBottom w:val="0"/>
                          <w:divBdr>
                            <w:top w:val="none" w:sz="0" w:space="0" w:color="auto"/>
                            <w:left w:val="none" w:sz="0" w:space="0" w:color="auto"/>
                            <w:bottom w:val="none" w:sz="0" w:space="0" w:color="auto"/>
                            <w:right w:val="none" w:sz="0" w:space="0" w:color="auto"/>
                          </w:divBdr>
                        </w:div>
                        <w:div w:id="4239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85111">
                  <w:marLeft w:val="0"/>
                  <w:marRight w:val="0"/>
                  <w:marTop w:val="0"/>
                  <w:marBottom w:val="0"/>
                  <w:divBdr>
                    <w:top w:val="none" w:sz="0" w:space="0" w:color="auto"/>
                    <w:left w:val="none" w:sz="0" w:space="0" w:color="auto"/>
                    <w:bottom w:val="none" w:sz="0" w:space="0" w:color="auto"/>
                    <w:right w:val="none" w:sz="0" w:space="0" w:color="auto"/>
                  </w:divBdr>
                  <w:divsChild>
                    <w:div w:id="154691157">
                      <w:marLeft w:val="0"/>
                      <w:marRight w:val="0"/>
                      <w:marTop w:val="0"/>
                      <w:marBottom w:val="0"/>
                      <w:divBdr>
                        <w:top w:val="none" w:sz="0" w:space="0" w:color="auto"/>
                        <w:left w:val="none" w:sz="0" w:space="0" w:color="auto"/>
                        <w:bottom w:val="none" w:sz="0" w:space="0" w:color="auto"/>
                        <w:right w:val="none" w:sz="0" w:space="0" w:color="auto"/>
                      </w:divBdr>
                    </w:div>
                    <w:div w:id="1112625747">
                      <w:marLeft w:val="0"/>
                      <w:marRight w:val="0"/>
                      <w:marTop w:val="0"/>
                      <w:marBottom w:val="0"/>
                      <w:divBdr>
                        <w:top w:val="none" w:sz="0" w:space="0" w:color="auto"/>
                        <w:left w:val="none" w:sz="0" w:space="0" w:color="auto"/>
                        <w:bottom w:val="none" w:sz="0" w:space="0" w:color="auto"/>
                        <w:right w:val="none" w:sz="0" w:space="0" w:color="auto"/>
                      </w:divBdr>
                      <w:divsChild>
                        <w:div w:id="1886136337">
                          <w:marLeft w:val="0"/>
                          <w:marRight w:val="0"/>
                          <w:marTop w:val="0"/>
                          <w:marBottom w:val="0"/>
                          <w:divBdr>
                            <w:top w:val="none" w:sz="0" w:space="0" w:color="auto"/>
                            <w:left w:val="none" w:sz="0" w:space="0" w:color="auto"/>
                            <w:bottom w:val="none" w:sz="0" w:space="0" w:color="auto"/>
                            <w:right w:val="none" w:sz="0" w:space="0" w:color="auto"/>
                          </w:divBdr>
                        </w:div>
                        <w:div w:id="570119089">
                          <w:marLeft w:val="0"/>
                          <w:marRight w:val="0"/>
                          <w:marTop w:val="0"/>
                          <w:marBottom w:val="0"/>
                          <w:divBdr>
                            <w:top w:val="none" w:sz="0" w:space="0" w:color="auto"/>
                            <w:left w:val="none" w:sz="0" w:space="0" w:color="auto"/>
                            <w:bottom w:val="none" w:sz="0" w:space="0" w:color="auto"/>
                            <w:right w:val="none" w:sz="0" w:space="0" w:color="auto"/>
                          </w:divBdr>
                        </w:div>
                      </w:divsChild>
                    </w:div>
                    <w:div w:id="1855999100">
                      <w:marLeft w:val="0"/>
                      <w:marRight w:val="0"/>
                      <w:marTop w:val="0"/>
                      <w:marBottom w:val="0"/>
                      <w:divBdr>
                        <w:top w:val="none" w:sz="0" w:space="0" w:color="auto"/>
                        <w:left w:val="none" w:sz="0" w:space="0" w:color="auto"/>
                        <w:bottom w:val="none" w:sz="0" w:space="0" w:color="auto"/>
                        <w:right w:val="none" w:sz="0" w:space="0" w:color="auto"/>
                      </w:divBdr>
                      <w:divsChild>
                        <w:div w:id="1823698422">
                          <w:marLeft w:val="0"/>
                          <w:marRight w:val="0"/>
                          <w:marTop w:val="0"/>
                          <w:marBottom w:val="0"/>
                          <w:divBdr>
                            <w:top w:val="none" w:sz="0" w:space="0" w:color="auto"/>
                            <w:left w:val="none" w:sz="0" w:space="0" w:color="auto"/>
                            <w:bottom w:val="none" w:sz="0" w:space="0" w:color="auto"/>
                            <w:right w:val="none" w:sz="0" w:space="0" w:color="auto"/>
                          </w:divBdr>
                        </w:div>
                        <w:div w:id="258098837">
                          <w:marLeft w:val="0"/>
                          <w:marRight w:val="0"/>
                          <w:marTop w:val="0"/>
                          <w:marBottom w:val="0"/>
                          <w:divBdr>
                            <w:top w:val="none" w:sz="0" w:space="0" w:color="auto"/>
                            <w:left w:val="none" w:sz="0" w:space="0" w:color="auto"/>
                            <w:bottom w:val="none" w:sz="0" w:space="0" w:color="auto"/>
                            <w:right w:val="none" w:sz="0" w:space="0" w:color="auto"/>
                          </w:divBdr>
                        </w:div>
                      </w:divsChild>
                    </w:div>
                    <w:div w:id="2135706679">
                      <w:marLeft w:val="0"/>
                      <w:marRight w:val="0"/>
                      <w:marTop w:val="0"/>
                      <w:marBottom w:val="0"/>
                      <w:divBdr>
                        <w:top w:val="none" w:sz="0" w:space="0" w:color="auto"/>
                        <w:left w:val="none" w:sz="0" w:space="0" w:color="auto"/>
                        <w:bottom w:val="none" w:sz="0" w:space="0" w:color="auto"/>
                        <w:right w:val="none" w:sz="0" w:space="0" w:color="auto"/>
                      </w:divBdr>
                      <w:divsChild>
                        <w:div w:id="1601330374">
                          <w:marLeft w:val="0"/>
                          <w:marRight w:val="0"/>
                          <w:marTop w:val="0"/>
                          <w:marBottom w:val="0"/>
                          <w:divBdr>
                            <w:top w:val="none" w:sz="0" w:space="0" w:color="auto"/>
                            <w:left w:val="none" w:sz="0" w:space="0" w:color="auto"/>
                            <w:bottom w:val="none" w:sz="0" w:space="0" w:color="auto"/>
                            <w:right w:val="none" w:sz="0" w:space="0" w:color="auto"/>
                          </w:divBdr>
                        </w:div>
                        <w:div w:id="1273249059">
                          <w:marLeft w:val="0"/>
                          <w:marRight w:val="0"/>
                          <w:marTop w:val="0"/>
                          <w:marBottom w:val="0"/>
                          <w:divBdr>
                            <w:top w:val="none" w:sz="0" w:space="0" w:color="auto"/>
                            <w:left w:val="none" w:sz="0" w:space="0" w:color="auto"/>
                            <w:bottom w:val="none" w:sz="0" w:space="0" w:color="auto"/>
                            <w:right w:val="none" w:sz="0" w:space="0" w:color="auto"/>
                          </w:divBdr>
                        </w:div>
                      </w:divsChild>
                    </w:div>
                    <w:div w:id="2127579299">
                      <w:marLeft w:val="0"/>
                      <w:marRight w:val="0"/>
                      <w:marTop w:val="0"/>
                      <w:marBottom w:val="0"/>
                      <w:divBdr>
                        <w:top w:val="none" w:sz="0" w:space="0" w:color="auto"/>
                        <w:left w:val="none" w:sz="0" w:space="0" w:color="auto"/>
                        <w:bottom w:val="none" w:sz="0" w:space="0" w:color="auto"/>
                        <w:right w:val="none" w:sz="0" w:space="0" w:color="auto"/>
                      </w:divBdr>
                      <w:divsChild>
                        <w:div w:id="1726680003">
                          <w:marLeft w:val="0"/>
                          <w:marRight w:val="0"/>
                          <w:marTop w:val="0"/>
                          <w:marBottom w:val="0"/>
                          <w:divBdr>
                            <w:top w:val="none" w:sz="0" w:space="0" w:color="auto"/>
                            <w:left w:val="none" w:sz="0" w:space="0" w:color="auto"/>
                            <w:bottom w:val="none" w:sz="0" w:space="0" w:color="auto"/>
                            <w:right w:val="none" w:sz="0" w:space="0" w:color="auto"/>
                          </w:divBdr>
                        </w:div>
                        <w:div w:id="1187327950">
                          <w:marLeft w:val="0"/>
                          <w:marRight w:val="0"/>
                          <w:marTop w:val="0"/>
                          <w:marBottom w:val="0"/>
                          <w:divBdr>
                            <w:top w:val="none" w:sz="0" w:space="0" w:color="auto"/>
                            <w:left w:val="none" w:sz="0" w:space="0" w:color="auto"/>
                            <w:bottom w:val="none" w:sz="0" w:space="0" w:color="auto"/>
                            <w:right w:val="none" w:sz="0" w:space="0" w:color="auto"/>
                          </w:divBdr>
                        </w:div>
                      </w:divsChild>
                    </w:div>
                    <w:div w:id="2120752312">
                      <w:marLeft w:val="0"/>
                      <w:marRight w:val="0"/>
                      <w:marTop w:val="0"/>
                      <w:marBottom w:val="0"/>
                      <w:divBdr>
                        <w:top w:val="none" w:sz="0" w:space="0" w:color="auto"/>
                        <w:left w:val="none" w:sz="0" w:space="0" w:color="auto"/>
                        <w:bottom w:val="none" w:sz="0" w:space="0" w:color="auto"/>
                        <w:right w:val="none" w:sz="0" w:space="0" w:color="auto"/>
                      </w:divBdr>
                      <w:divsChild>
                        <w:div w:id="921374444">
                          <w:marLeft w:val="0"/>
                          <w:marRight w:val="0"/>
                          <w:marTop w:val="0"/>
                          <w:marBottom w:val="0"/>
                          <w:divBdr>
                            <w:top w:val="none" w:sz="0" w:space="0" w:color="auto"/>
                            <w:left w:val="none" w:sz="0" w:space="0" w:color="auto"/>
                            <w:bottom w:val="none" w:sz="0" w:space="0" w:color="auto"/>
                            <w:right w:val="none" w:sz="0" w:space="0" w:color="auto"/>
                          </w:divBdr>
                        </w:div>
                        <w:div w:id="164788856">
                          <w:marLeft w:val="0"/>
                          <w:marRight w:val="0"/>
                          <w:marTop w:val="0"/>
                          <w:marBottom w:val="0"/>
                          <w:divBdr>
                            <w:top w:val="none" w:sz="0" w:space="0" w:color="auto"/>
                            <w:left w:val="none" w:sz="0" w:space="0" w:color="auto"/>
                            <w:bottom w:val="none" w:sz="0" w:space="0" w:color="auto"/>
                            <w:right w:val="none" w:sz="0" w:space="0" w:color="auto"/>
                          </w:divBdr>
                        </w:div>
                      </w:divsChild>
                    </w:div>
                    <w:div w:id="965113763">
                      <w:marLeft w:val="0"/>
                      <w:marRight w:val="0"/>
                      <w:marTop w:val="0"/>
                      <w:marBottom w:val="0"/>
                      <w:divBdr>
                        <w:top w:val="none" w:sz="0" w:space="0" w:color="auto"/>
                        <w:left w:val="none" w:sz="0" w:space="0" w:color="auto"/>
                        <w:bottom w:val="none" w:sz="0" w:space="0" w:color="auto"/>
                        <w:right w:val="none" w:sz="0" w:space="0" w:color="auto"/>
                      </w:divBdr>
                      <w:divsChild>
                        <w:div w:id="1436484768">
                          <w:marLeft w:val="0"/>
                          <w:marRight w:val="0"/>
                          <w:marTop w:val="0"/>
                          <w:marBottom w:val="0"/>
                          <w:divBdr>
                            <w:top w:val="none" w:sz="0" w:space="0" w:color="auto"/>
                            <w:left w:val="none" w:sz="0" w:space="0" w:color="auto"/>
                            <w:bottom w:val="none" w:sz="0" w:space="0" w:color="auto"/>
                            <w:right w:val="none" w:sz="0" w:space="0" w:color="auto"/>
                          </w:divBdr>
                        </w:div>
                        <w:div w:id="138303993">
                          <w:marLeft w:val="0"/>
                          <w:marRight w:val="0"/>
                          <w:marTop w:val="0"/>
                          <w:marBottom w:val="0"/>
                          <w:divBdr>
                            <w:top w:val="none" w:sz="0" w:space="0" w:color="auto"/>
                            <w:left w:val="none" w:sz="0" w:space="0" w:color="auto"/>
                            <w:bottom w:val="none" w:sz="0" w:space="0" w:color="auto"/>
                            <w:right w:val="none" w:sz="0" w:space="0" w:color="auto"/>
                          </w:divBdr>
                        </w:div>
                      </w:divsChild>
                    </w:div>
                    <w:div w:id="795488538">
                      <w:marLeft w:val="0"/>
                      <w:marRight w:val="0"/>
                      <w:marTop w:val="0"/>
                      <w:marBottom w:val="0"/>
                      <w:divBdr>
                        <w:top w:val="none" w:sz="0" w:space="0" w:color="auto"/>
                        <w:left w:val="none" w:sz="0" w:space="0" w:color="auto"/>
                        <w:bottom w:val="none" w:sz="0" w:space="0" w:color="auto"/>
                        <w:right w:val="none" w:sz="0" w:space="0" w:color="auto"/>
                      </w:divBdr>
                      <w:divsChild>
                        <w:div w:id="1670282946">
                          <w:marLeft w:val="0"/>
                          <w:marRight w:val="0"/>
                          <w:marTop w:val="0"/>
                          <w:marBottom w:val="0"/>
                          <w:divBdr>
                            <w:top w:val="none" w:sz="0" w:space="0" w:color="auto"/>
                            <w:left w:val="none" w:sz="0" w:space="0" w:color="auto"/>
                            <w:bottom w:val="none" w:sz="0" w:space="0" w:color="auto"/>
                            <w:right w:val="none" w:sz="0" w:space="0" w:color="auto"/>
                          </w:divBdr>
                        </w:div>
                        <w:div w:id="186990354">
                          <w:marLeft w:val="0"/>
                          <w:marRight w:val="0"/>
                          <w:marTop w:val="0"/>
                          <w:marBottom w:val="0"/>
                          <w:divBdr>
                            <w:top w:val="none" w:sz="0" w:space="0" w:color="auto"/>
                            <w:left w:val="none" w:sz="0" w:space="0" w:color="auto"/>
                            <w:bottom w:val="none" w:sz="0" w:space="0" w:color="auto"/>
                            <w:right w:val="none" w:sz="0" w:space="0" w:color="auto"/>
                          </w:divBdr>
                        </w:div>
                      </w:divsChild>
                    </w:div>
                    <w:div w:id="1118524558">
                      <w:marLeft w:val="0"/>
                      <w:marRight w:val="0"/>
                      <w:marTop w:val="0"/>
                      <w:marBottom w:val="0"/>
                      <w:divBdr>
                        <w:top w:val="none" w:sz="0" w:space="0" w:color="auto"/>
                        <w:left w:val="none" w:sz="0" w:space="0" w:color="auto"/>
                        <w:bottom w:val="none" w:sz="0" w:space="0" w:color="auto"/>
                        <w:right w:val="none" w:sz="0" w:space="0" w:color="auto"/>
                      </w:divBdr>
                      <w:divsChild>
                        <w:div w:id="1492066440">
                          <w:marLeft w:val="0"/>
                          <w:marRight w:val="0"/>
                          <w:marTop w:val="0"/>
                          <w:marBottom w:val="0"/>
                          <w:divBdr>
                            <w:top w:val="none" w:sz="0" w:space="0" w:color="auto"/>
                            <w:left w:val="none" w:sz="0" w:space="0" w:color="auto"/>
                            <w:bottom w:val="none" w:sz="0" w:space="0" w:color="auto"/>
                            <w:right w:val="none" w:sz="0" w:space="0" w:color="auto"/>
                          </w:divBdr>
                        </w:div>
                        <w:div w:id="184369061">
                          <w:marLeft w:val="0"/>
                          <w:marRight w:val="0"/>
                          <w:marTop w:val="0"/>
                          <w:marBottom w:val="0"/>
                          <w:divBdr>
                            <w:top w:val="none" w:sz="0" w:space="0" w:color="auto"/>
                            <w:left w:val="none" w:sz="0" w:space="0" w:color="auto"/>
                            <w:bottom w:val="none" w:sz="0" w:space="0" w:color="auto"/>
                            <w:right w:val="none" w:sz="0" w:space="0" w:color="auto"/>
                          </w:divBdr>
                        </w:div>
                      </w:divsChild>
                    </w:div>
                    <w:div w:id="266158352">
                      <w:marLeft w:val="0"/>
                      <w:marRight w:val="0"/>
                      <w:marTop w:val="0"/>
                      <w:marBottom w:val="0"/>
                      <w:divBdr>
                        <w:top w:val="none" w:sz="0" w:space="0" w:color="auto"/>
                        <w:left w:val="none" w:sz="0" w:space="0" w:color="auto"/>
                        <w:bottom w:val="none" w:sz="0" w:space="0" w:color="auto"/>
                        <w:right w:val="none" w:sz="0" w:space="0" w:color="auto"/>
                      </w:divBdr>
                      <w:divsChild>
                        <w:div w:id="1677341321">
                          <w:marLeft w:val="0"/>
                          <w:marRight w:val="0"/>
                          <w:marTop w:val="0"/>
                          <w:marBottom w:val="0"/>
                          <w:divBdr>
                            <w:top w:val="none" w:sz="0" w:space="0" w:color="auto"/>
                            <w:left w:val="none" w:sz="0" w:space="0" w:color="auto"/>
                            <w:bottom w:val="none" w:sz="0" w:space="0" w:color="auto"/>
                            <w:right w:val="none" w:sz="0" w:space="0" w:color="auto"/>
                          </w:divBdr>
                        </w:div>
                        <w:div w:id="1138305221">
                          <w:marLeft w:val="0"/>
                          <w:marRight w:val="0"/>
                          <w:marTop w:val="0"/>
                          <w:marBottom w:val="0"/>
                          <w:divBdr>
                            <w:top w:val="none" w:sz="0" w:space="0" w:color="auto"/>
                            <w:left w:val="none" w:sz="0" w:space="0" w:color="auto"/>
                            <w:bottom w:val="none" w:sz="0" w:space="0" w:color="auto"/>
                            <w:right w:val="none" w:sz="0" w:space="0" w:color="auto"/>
                          </w:divBdr>
                        </w:div>
                      </w:divsChild>
                    </w:div>
                    <w:div w:id="1393776514">
                      <w:marLeft w:val="0"/>
                      <w:marRight w:val="0"/>
                      <w:marTop w:val="0"/>
                      <w:marBottom w:val="0"/>
                      <w:divBdr>
                        <w:top w:val="none" w:sz="0" w:space="0" w:color="auto"/>
                        <w:left w:val="none" w:sz="0" w:space="0" w:color="auto"/>
                        <w:bottom w:val="none" w:sz="0" w:space="0" w:color="auto"/>
                        <w:right w:val="none" w:sz="0" w:space="0" w:color="auto"/>
                      </w:divBdr>
                      <w:divsChild>
                        <w:div w:id="782653136">
                          <w:marLeft w:val="0"/>
                          <w:marRight w:val="0"/>
                          <w:marTop w:val="0"/>
                          <w:marBottom w:val="0"/>
                          <w:divBdr>
                            <w:top w:val="none" w:sz="0" w:space="0" w:color="auto"/>
                            <w:left w:val="none" w:sz="0" w:space="0" w:color="auto"/>
                            <w:bottom w:val="none" w:sz="0" w:space="0" w:color="auto"/>
                            <w:right w:val="none" w:sz="0" w:space="0" w:color="auto"/>
                          </w:divBdr>
                        </w:div>
                        <w:div w:id="206573277">
                          <w:marLeft w:val="0"/>
                          <w:marRight w:val="0"/>
                          <w:marTop w:val="0"/>
                          <w:marBottom w:val="0"/>
                          <w:divBdr>
                            <w:top w:val="none" w:sz="0" w:space="0" w:color="auto"/>
                            <w:left w:val="none" w:sz="0" w:space="0" w:color="auto"/>
                            <w:bottom w:val="none" w:sz="0" w:space="0" w:color="auto"/>
                            <w:right w:val="none" w:sz="0" w:space="0" w:color="auto"/>
                          </w:divBdr>
                        </w:div>
                      </w:divsChild>
                    </w:div>
                    <w:div w:id="2037802936">
                      <w:marLeft w:val="0"/>
                      <w:marRight w:val="0"/>
                      <w:marTop w:val="0"/>
                      <w:marBottom w:val="0"/>
                      <w:divBdr>
                        <w:top w:val="none" w:sz="0" w:space="0" w:color="auto"/>
                        <w:left w:val="none" w:sz="0" w:space="0" w:color="auto"/>
                        <w:bottom w:val="none" w:sz="0" w:space="0" w:color="auto"/>
                        <w:right w:val="none" w:sz="0" w:space="0" w:color="auto"/>
                      </w:divBdr>
                      <w:divsChild>
                        <w:div w:id="1139418468">
                          <w:marLeft w:val="0"/>
                          <w:marRight w:val="0"/>
                          <w:marTop w:val="0"/>
                          <w:marBottom w:val="0"/>
                          <w:divBdr>
                            <w:top w:val="none" w:sz="0" w:space="0" w:color="auto"/>
                            <w:left w:val="none" w:sz="0" w:space="0" w:color="auto"/>
                            <w:bottom w:val="none" w:sz="0" w:space="0" w:color="auto"/>
                            <w:right w:val="none" w:sz="0" w:space="0" w:color="auto"/>
                          </w:divBdr>
                        </w:div>
                        <w:div w:id="1946687623">
                          <w:marLeft w:val="0"/>
                          <w:marRight w:val="0"/>
                          <w:marTop w:val="0"/>
                          <w:marBottom w:val="0"/>
                          <w:divBdr>
                            <w:top w:val="none" w:sz="0" w:space="0" w:color="auto"/>
                            <w:left w:val="none" w:sz="0" w:space="0" w:color="auto"/>
                            <w:bottom w:val="none" w:sz="0" w:space="0" w:color="auto"/>
                            <w:right w:val="none" w:sz="0" w:space="0" w:color="auto"/>
                          </w:divBdr>
                        </w:div>
                      </w:divsChild>
                    </w:div>
                    <w:div w:id="878278295">
                      <w:marLeft w:val="0"/>
                      <w:marRight w:val="0"/>
                      <w:marTop w:val="0"/>
                      <w:marBottom w:val="0"/>
                      <w:divBdr>
                        <w:top w:val="none" w:sz="0" w:space="0" w:color="auto"/>
                        <w:left w:val="none" w:sz="0" w:space="0" w:color="auto"/>
                        <w:bottom w:val="none" w:sz="0" w:space="0" w:color="auto"/>
                        <w:right w:val="none" w:sz="0" w:space="0" w:color="auto"/>
                      </w:divBdr>
                      <w:divsChild>
                        <w:div w:id="407655221">
                          <w:marLeft w:val="0"/>
                          <w:marRight w:val="0"/>
                          <w:marTop w:val="0"/>
                          <w:marBottom w:val="0"/>
                          <w:divBdr>
                            <w:top w:val="none" w:sz="0" w:space="0" w:color="auto"/>
                            <w:left w:val="none" w:sz="0" w:space="0" w:color="auto"/>
                            <w:bottom w:val="none" w:sz="0" w:space="0" w:color="auto"/>
                            <w:right w:val="none" w:sz="0" w:space="0" w:color="auto"/>
                          </w:divBdr>
                        </w:div>
                        <w:div w:id="1121877676">
                          <w:marLeft w:val="0"/>
                          <w:marRight w:val="0"/>
                          <w:marTop w:val="0"/>
                          <w:marBottom w:val="0"/>
                          <w:divBdr>
                            <w:top w:val="none" w:sz="0" w:space="0" w:color="auto"/>
                            <w:left w:val="none" w:sz="0" w:space="0" w:color="auto"/>
                            <w:bottom w:val="none" w:sz="0" w:space="0" w:color="auto"/>
                            <w:right w:val="none" w:sz="0" w:space="0" w:color="auto"/>
                          </w:divBdr>
                        </w:div>
                      </w:divsChild>
                    </w:div>
                    <w:div w:id="1065882546">
                      <w:marLeft w:val="0"/>
                      <w:marRight w:val="0"/>
                      <w:marTop w:val="0"/>
                      <w:marBottom w:val="0"/>
                      <w:divBdr>
                        <w:top w:val="none" w:sz="0" w:space="0" w:color="auto"/>
                        <w:left w:val="none" w:sz="0" w:space="0" w:color="auto"/>
                        <w:bottom w:val="none" w:sz="0" w:space="0" w:color="auto"/>
                        <w:right w:val="none" w:sz="0" w:space="0" w:color="auto"/>
                      </w:divBdr>
                      <w:divsChild>
                        <w:div w:id="662775551">
                          <w:marLeft w:val="0"/>
                          <w:marRight w:val="0"/>
                          <w:marTop w:val="0"/>
                          <w:marBottom w:val="0"/>
                          <w:divBdr>
                            <w:top w:val="none" w:sz="0" w:space="0" w:color="auto"/>
                            <w:left w:val="none" w:sz="0" w:space="0" w:color="auto"/>
                            <w:bottom w:val="none" w:sz="0" w:space="0" w:color="auto"/>
                            <w:right w:val="none" w:sz="0" w:space="0" w:color="auto"/>
                          </w:divBdr>
                        </w:div>
                        <w:div w:id="2131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54091">
                  <w:marLeft w:val="0"/>
                  <w:marRight w:val="0"/>
                  <w:marTop w:val="0"/>
                  <w:marBottom w:val="0"/>
                  <w:divBdr>
                    <w:top w:val="none" w:sz="0" w:space="0" w:color="auto"/>
                    <w:left w:val="none" w:sz="0" w:space="0" w:color="auto"/>
                    <w:bottom w:val="none" w:sz="0" w:space="0" w:color="auto"/>
                    <w:right w:val="none" w:sz="0" w:space="0" w:color="auto"/>
                  </w:divBdr>
                  <w:divsChild>
                    <w:div w:id="1662808322">
                      <w:marLeft w:val="0"/>
                      <w:marRight w:val="0"/>
                      <w:marTop w:val="0"/>
                      <w:marBottom w:val="0"/>
                      <w:divBdr>
                        <w:top w:val="none" w:sz="0" w:space="0" w:color="auto"/>
                        <w:left w:val="none" w:sz="0" w:space="0" w:color="auto"/>
                        <w:bottom w:val="none" w:sz="0" w:space="0" w:color="auto"/>
                        <w:right w:val="none" w:sz="0" w:space="0" w:color="auto"/>
                      </w:divBdr>
                    </w:div>
                    <w:div w:id="1679431262">
                      <w:marLeft w:val="0"/>
                      <w:marRight w:val="0"/>
                      <w:marTop w:val="0"/>
                      <w:marBottom w:val="0"/>
                      <w:divBdr>
                        <w:top w:val="none" w:sz="0" w:space="0" w:color="auto"/>
                        <w:left w:val="none" w:sz="0" w:space="0" w:color="auto"/>
                        <w:bottom w:val="none" w:sz="0" w:space="0" w:color="auto"/>
                        <w:right w:val="none" w:sz="0" w:space="0" w:color="auto"/>
                      </w:divBdr>
                      <w:divsChild>
                        <w:div w:id="2112042309">
                          <w:marLeft w:val="0"/>
                          <w:marRight w:val="0"/>
                          <w:marTop w:val="0"/>
                          <w:marBottom w:val="0"/>
                          <w:divBdr>
                            <w:top w:val="none" w:sz="0" w:space="0" w:color="auto"/>
                            <w:left w:val="none" w:sz="0" w:space="0" w:color="auto"/>
                            <w:bottom w:val="none" w:sz="0" w:space="0" w:color="auto"/>
                            <w:right w:val="none" w:sz="0" w:space="0" w:color="auto"/>
                          </w:divBdr>
                        </w:div>
                        <w:div w:id="667051958">
                          <w:marLeft w:val="0"/>
                          <w:marRight w:val="0"/>
                          <w:marTop w:val="0"/>
                          <w:marBottom w:val="0"/>
                          <w:divBdr>
                            <w:top w:val="none" w:sz="0" w:space="0" w:color="auto"/>
                            <w:left w:val="none" w:sz="0" w:space="0" w:color="auto"/>
                            <w:bottom w:val="none" w:sz="0" w:space="0" w:color="auto"/>
                            <w:right w:val="none" w:sz="0" w:space="0" w:color="auto"/>
                          </w:divBdr>
                        </w:div>
                      </w:divsChild>
                    </w:div>
                    <w:div w:id="1962376587">
                      <w:marLeft w:val="0"/>
                      <w:marRight w:val="0"/>
                      <w:marTop w:val="0"/>
                      <w:marBottom w:val="0"/>
                      <w:divBdr>
                        <w:top w:val="none" w:sz="0" w:space="0" w:color="auto"/>
                        <w:left w:val="none" w:sz="0" w:space="0" w:color="auto"/>
                        <w:bottom w:val="none" w:sz="0" w:space="0" w:color="auto"/>
                        <w:right w:val="none" w:sz="0" w:space="0" w:color="auto"/>
                      </w:divBdr>
                      <w:divsChild>
                        <w:div w:id="615522877">
                          <w:marLeft w:val="0"/>
                          <w:marRight w:val="0"/>
                          <w:marTop w:val="0"/>
                          <w:marBottom w:val="0"/>
                          <w:divBdr>
                            <w:top w:val="none" w:sz="0" w:space="0" w:color="auto"/>
                            <w:left w:val="none" w:sz="0" w:space="0" w:color="auto"/>
                            <w:bottom w:val="none" w:sz="0" w:space="0" w:color="auto"/>
                            <w:right w:val="none" w:sz="0" w:space="0" w:color="auto"/>
                          </w:divBdr>
                        </w:div>
                        <w:div w:id="36976060">
                          <w:marLeft w:val="0"/>
                          <w:marRight w:val="0"/>
                          <w:marTop w:val="0"/>
                          <w:marBottom w:val="0"/>
                          <w:divBdr>
                            <w:top w:val="none" w:sz="0" w:space="0" w:color="auto"/>
                            <w:left w:val="none" w:sz="0" w:space="0" w:color="auto"/>
                            <w:bottom w:val="none" w:sz="0" w:space="0" w:color="auto"/>
                            <w:right w:val="none" w:sz="0" w:space="0" w:color="auto"/>
                          </w:divBdr>
                        </w:div>
                      </w:divsChild>
                    </w:div>
                    <w:div w:id="1620724830">
                      <w:marLeft w:val="0"/>
                      <w:marRight w:val="0"/>
                      <w:marTop w:val="0"/>
                      <w:marBottom w:val="0"/>
                      <w:divBdr>
                        <w:top w:val="none" w:sz="0" w:space="0" w:color="auto"/>
                        <w:left w:val="none" w:sz="0" w:space="0" w:color="auto"/>
                        <w:bottom w:val="none" w:sz="0" w:space="0" w:color="auto"/>
                        <w:right w:val="none" w:sz="0" w:space="0" w:color="auto"/>
                      </w:divBdr>
                      <w:divsChild>
                        <w:div w:id="2095396060">
                          <w:marLeft w:val="0"/>
                          <w:marRight w:val="0"/>
                          <w:marTop w:val="0"/>
                          <w:marBottom w:val="0"/>
                          <w:divBdr>
                            <w:top w:val="none" w:sz="0" w:space="0" w:color="auto"/>
                            <w:left w:val="none" w:sz="0" w:space="0" w:color="auto"/>
                            <w:bottom w:val="none" w:sz="0" w:space="0" w:color="auto"/>
                            <w:right w:val="none" w:sz="0" w:space="0" w:color="auto"/>
                          </w:divBdr>
                        </w:div>
                        <w:div w:id="1834762887">
                          <w:marLeft w:val="0"/>
                          <w:marRight w:val="0"/>
                          <w:marTop w:val="0"/>
                          <w:marBottom w:val="0"/>
                          <w:divBdr>
                            <w:top w:val="none" w:sz="0" w:space="0" w:color="auto"/>
                            <w:left w:val="none" w:sz="0" w:space="0" w:color="auto"/>
                            <w:bottom w:val="none" w:sz="0" w:space="0" w:color="auto"/>
                            <w:right w:val="none" w:sz="0" w:space="0" w:color="auto"/>
                          </w:divBdr>
                        </w:div>
                      </w:divsChild>
                    </w:div>
                    <w:div w:id="1050110718">
                      <w:marLeft w:val="0"/>
                      <w:marRight w:val="0"/>
                      <w:marTop w:val="0"/>
                      <w:marBottom w:val="0"/>
                      <w:divBdr>
                        <w:top w:val="none" w:sz="0" w:space="0" w:color="auto"/>
                        <w:left w:val="none" w:sz="0" w:space="0" w:color="auto"/>
                        <w:bottom w:val="none" w:sz="0" w:space="0" w:color="auto"/>
                        <w:right w:val="none" w:sz="0" w:space="0" w:color="auto"/>
                      </w:divBdr>
                      <w:divsChild>
                        <w:div w:id="1163551093">
                          <w:marLeft w:val="0"/>
                          <w:marRight w:val="0"/>
                          <w:marTop w:val="0"/>
                          <w:marBottom w:val="0"/>
                          <w:divBdr>
                            <w:top w:val="none" w:sz="0" w:space="0" w:color="auto"/>
                            <w:left w:val="none" w:sz="0" w:space="0" w:color="auto"/>
                            <w:bottom w:val="none" w:sz="0" w:space="0" w:color="auto"/>
                            <w:right w:val="none" w:sz="0" w:space="0" w:color="auto"/>
                          </w:divBdr>
                        </w:div>
                        <w:div w:id="1836069569">
                          <w:marLeft w:val="0"/>
                          <w:marRight w:val="0"/>
                          <w:marTop w:val="0"/>
                          <w:marBottom w:val="0"/>
                          <w:divBdr>
                            <w:top w:val="none" w:sz="0" w:space="0" w:color="auto"/>
                            <w:left w:val="none" w:sz="0" w:space="0" w:color="auto"/>
                            <w:bottom w:val="none" w:sz="0" w:space="0" w:color="auto"/>
                            <w:right w:val="none" w:sz="0" w:space="0" w:color="auto"/>
                          </w:divBdr>
                        </w:div>
                      </w:divsChild>
                    </w:div>
                    <w:div w:id="1626496915">
                      <w:marLeft w:val="0"/>
                      <w:marRight w:val="0"/>
                      <w:marTop w:val="0"/>
                      <w:marBottom w:val="0"/>
                      <w:divBdr>
                        <w:top w:val="none" w:sz="0" w:space="0" w:color="auto"/>
                        <w:left w:val="none" w:sz="0" w:space="0" w:color="auto"/>
                        <w:bottom w:val="none" w:sz="0" w:space="0" w:color="auto"/>
                        <w:right w:val="none" w:sz="0" w:space="0" w:color="auto"/>
                      </w:divBdr>
                      <w:divsChild>
                        <w:div w:id="1094016029">
                          <w:marLeft w:val="0"/>
                          <w:marRight w:val="0"/>
                          <w:marTop w:val="0"/>
                          <w:marBottom w:val="0"/>
                          <w:divBdr>
                            <w:top w:val="none" w:sz="0" w:space="0" w:color="auto"/>
                            <w:left w:val="none" w:sz="0" w:space="0" w:color="auto"/>
                            <w:bottom w:val="none" w:sz="0" w:space="0" w:color="auto"/>
                            <w:right w:val="none" w:sz="0" w:space="0" w:color="auto"/>
                          </w:divBdr>
                        </w:div>
                        <w:div w:id="14498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6998">
                  <w:marLeft w:val="0"/>
                  <w:marRight w:val="0"/>
                  <w:marTop w:val="0"/>
                  <w:marBottom w:val="0"/>
                  <w:divBdr>
                    <w:top w:val="none" w:sz="0" w:space="0" w:color="auto"/>
                    <w:left w:val="none" w:sz="0" w:space="0" w:color="auto"/>
                    <w:bottom w:val="none" w:sz="0" w:space="0" w:color="auto"/>
                    <w:right w:val="none" w:sz="0" w:space="0" w:color="auto"/>
                  </w:divBdr>
                  <w:divsChild>
                    <w:div w:id="430705394">
                      <w:marLeft w:val="0"/>
                      <w:marRight w:val="0"/>
                      <w:marTop w:val="0"/>
                      <w:marBottom w:val="0"/>
                      <w:divBdr>
                        <w:top w:val="none" w:sz="0" w:space="0" w:color="auto"/>
                        <w:left w:val="none" w:sz="0" w:space="0" w:color="auto"/>
                        <w:bottom w:val="none" w:sz="0" w:space="0" w:color="auto"/>
                        <w:right w:val="none" w:sz="0" w:space="0" w:color="auto"/>
                      </w:divBdr>
                    </w:div>
                    <w:div w:id="1793554746">
                      <w:marLeft w:val="0"/>
                      <w:marRight w:val="0"/>
                      <w:marTop w:val="0"/>
                      <w:marBottom w:val="0"/>
                      <w:divBdr>
                        <w:top w:val="none" w:sz="0" w:space="0" w:color="auto"/>
                        <w:left w:val="none" w:sz="0" w:space="0" w:color="auto"/>
                        <w:bottom w:val="none" w:sz="0" w:space="0" w:color="auto"/>
                        <w:right w:val="none" w:sz="0" w:space="0" w:color="auto"/>
                      </w:divBdr>
                      <w:divsChild>
                        <w:div w:id="2147352930">
                          <w:marLeft w:val="0"/>
                          <w:marRight w:val="0"/>
                          <w:marTop w:val="0"/>
                          <w:marBottom w:val="0"/>
                          <w:divBdr>
                            <w:top w:val="none" w:sz="0" w:space="0" w:color="auto"/>
                            <w:left w:val="none" w:sz="0" w:space="0" w:color="auto"/>
                            <w:bottom w:val="none" w:sz="0" w:space="0" w:color="auto"/>
                            <w:right w:val="none" w:sz="0" w:space="0" w:color="auto"/>
                          </w:divBdr>
                        </w:div>
                        <w:div w:id="480923419">
                          <w:marLeft w:val="0"/>
                          <w:marRight w:val="0"/>
                          <w:marTop w:val="0"/>
                          <w:marBottom w:val="0"/>
                          <w:divBdr>
                            <w:top w:val="none" w:sz="0" w:space="0" w:color="auto"/>
                            <w:left w:val="none" w:sz="0" w:space="0" w:color="auto"/>
                            <w:bottom w:val="none" w:sz="0" w:space="0" w:color="auto"/>
                            <w:right w:val="none" w:sz="0" w:space="0" w:color="auto"/>
                          </w:divBdr>
                        </w:div>
                      </w:divsChild>
                    </w:div>
                    <w:div w:id="52852788">
                      <w:marLeft w:val="0"/>
                      <w:marRight w:val="0"/>
                      <w:marTop w:val="0"/>
                      <w:marBottom w:val="0"/>
                      <w:divBdr>
                        <w:top w:val="none" w:sz="0" w:space="0" w:color="auto"/>
                        <w:left w:val="none" w:sz="0" w:space="0" w:color="auto"/>
                        <w:bottom w:val="none" w:sz="0" w:space="0" w:color="auto"/>
                        <w:right w:val="none" w:sz="0" w:space="0" w:color="auto"/>
                      </w:divBdr>
                      <w:divsChild>
                        <w:div w:id="1483110897">
                          <w:marLeft w:val="0"/>
                          <w:marRight w:val="0"/>
                          <w:marTop w:val="0"/>
                          <w:marBottom w:val="0"/>
                          <w:divBdr>
                            <w:top w:val="none" w:sz="0" w:space="0" w:color="auto"/>
                            <w:left w:val="none" w:sz="0" w:space="0" w:color="auto"/>
                            <w:bottom w:val="none" w:sz="0" w:space="0" w:color="auto"/>
                            <w:right w:val="none" w:sz="0" w:space="0" w:color="auto"/>
                          </w:divBdr>
                        </w:div>
                        <w:div w:id="806703423">
                          <w:marLeft w:val="0"/>
                          <w:marRight w:val="0"/>
                          <w:marTop w:val="0"/>
                          <w:marBottom w:val="0"/>
                          <w:divBdr>
                            <w:top w:val="none" w:sz="0" w:space="0" w:color="auto"/>
                            <w:left w:val="none" w:sz="0" w:space="0" w:color="auto"/>
                            <w:bottom w:val="none" w:sz="0" w:space="0" w:color="auto"/>
                            <w:right w:val="none" w:sz="0" w:space="0" w:color="auto"/>
                          </w:divBdr>
                        </w:div>
                      </w:divsChild>
                    </w:div>
                    <w:div w:id="299728561">
                      <w:marLeft w:val="0"/>
                      <w:marRight w:val="0"/>
                      <w:marTop w:val="0"/>
                      <w:marBottom w:val="0"/>
                      <w:divBdr>
                        <w:top w:val="none" w:sz="0" w:space="0" w:color="auto"/>
                        <w:left w:val="none" w:sz="0" w:space="0" w:color="auto"/>
                        <w:bottom w:val="none" w:sz="0" w:space="0" w:color="auto"/>
                        <w:right w:val="none" w:sz="0" w:space="0" w:color="auto"/>
                      </w:divBdr>
                      <w:divsChild>
                        <w:div w:id="332685494">
                          <w:marLeft w:val="0"/>
                          <w:marRight w:val="0"/>
                          <w:marTop w:val="0"/>
                          <w:marBottom w:val="0"/>
                          <w:divBdr>
                            <w:top w:val="none" w:sz="0" w:space="0" w:color="auto"/>
                            <w:left w:val="none" w:sz="0" w:space="0" w:color="auto"/>
                            <w:bottom w:val="none" w:sz="0" w:space="0" w:color="auto"/>
                            <w:right w:val="none" w:sz="0" w:space="0" w:color="auto"/>
                          </w:divBdr>
                        </w:div>
                        <w:div w:id="1204292366">
                          <w:marLeft w:val="0"/>
                          <w:marRight w:val="0"/>
                          <w:marTop w:val="0"/>
                          <w:marBottom w:val="0"/>
                          <w:divBdr>
                            <w:top w:val="none" w:sz="0" w:space="0" w:color="auto"/>
                            <w:left w:val="none" w:sz="0" w:space="0" w:color="auto"/>
                            <w:bottom w:val="none" w:sz="0" w:space="0" w:color="auto"/>
                            <w:right w:val="none" w:sz="0" w:space="0" w:color="auto"/>
                          </w:divBdr>
                        </w:div>
                      </w:divsChild>
                    </w:div>
                    <w:div w:id="2143503156">
                      <w:marLeft w:val="0"/>
                      <w:marRight w:val="0"/>
                      <w:marTop w:val="0"/>
                      <w:marBottom w:val="0"/>
                      <w:divBdr>
                        <w:top w:val="none" w:sz="0" w:space="0" w:color="auto"/>
                        <w:left w:val="none" w:sz="0" w:space="0" w:color="auto"/>
                        <w:bottom w:val="none" w:sz="0" w:space="0" w:color="auto"/>
                        <w:right w:val="none" w:sz="0" w:space="0" w:color="auto"/>
                      </w:divBdr>
                      <w:divsChild>
                        <w:div w:id="178592566">
                          <w:marLeft w:val="0"/>
                          <w:marRight w:val="0"/>
                          <w:marTop w:val="0"/>
                          <w:marBottom w:val="0"/>
                          <w:divBdr>
                            <w:top w:val="none" w:sz="0" w:space="0" w:color="auto"/>
                            <w:left w:val="none" w:sz="0" w:space="0" w:color="auto"/>
                            <w:bottom w:val="none" w:sz="0" w:space="0" w:color="auto"/>
                            <w:right w:val="none" w:sz="0" w:space="0" w:color="auto"/>
                          </w:divBdr>
                        </w:div>
                        <w:div w:id="2008901446">
                          <w:marLeft w:val="0"/>
                          <w:marRight w:val="0"/>
                          <w:marTop w:val="0"/>
                          <w:marBottom w:val="0"/>
                          <w:divBdr>
                            <w:top w:val="none" w:sz="0" w:space="0" w:color="auto"/>
                            <w:left w:val="none" w:sz="0" w:space="0" w:color="auto"/>
                            <w:bottom w:val="none" w:sz="0" w:space="0" w:color="auto"/>
                            <w:right w:val="none" w:sz="0" w:space="0" w:color="auto"/>
                          </w:divBdr>
                        </w:div>
                      </w:divsChild>
                    </w:div>
                    <w:div w:id="4211591">
                      <w:marLeft w:val="0"/>
                      <w:marRight w:val="0"/>
                      <w:marTop w:val="0"/>
                      <w:marBottom w:val="0"/>
                      <w:divBdr>
                        <w:top w:val="none" w:sz="0" w:space="0" w:color="auto"/>
                        <w:left w:val="none" w:sz="0" w:space="0" w:color="auto"/>
                        <w:bottom w:val="none" w:sz="0" w:space="0" w:color="auto"/>
                        <w:right w:val="none" w:sz="0" w:space="0" w:color="auto"/>
                      </w:divBdr>
                      <w:divsChild>
                        <w:div w:id="750203018">
                          <w:marLeft w:val="0"/>
                          <w:marRight w:val="0"/>
                          <w:marTop w:val="0"/>
                          <w:marBottom w:val="0"/>
                          <w:divBdr>
                            <w:top w:val="none" w:sz="0" w:space="0" w:color="auto"/>
                            <w:left w:val="none" w:sz="0" w:space="0" w:color="auto"/>
                            <w:bottom w:val="none" w:sz="0" w:space="0" w:color="auto"/>
                            <w:right w:val="none" w:sz="0" w:space="0" w:color="auto"/>
                          </w:divBdr>
                        </w:div>
                        <w:div w:id="1199078302">
                          <w:marLeft w:val="0"/>
                          <w:marRight w:val="0"/>
                          <w:marTop w:val="0"/>
                          <w:marBottom w:val="0"/>
                          <w:divBdr>
                            <w:top w:val="none" w:sz="0" w:space="0" w:color="auto"/>
                            <w:left w:val="none" w:sz="0" w:space="0" w:color="auto"/>
                            <w:bottom w:val="none" w:sz="0" w:space="0" w:color="auto"/>
                            <w:right w:val="none" w:sz="0" w:space="0" w:color="auto"/>
                          </w:divBdr>
                        </w:div>
                      </w:divsChild>
                    </w:div>
                    <w:div w:id="734012690">
                      <w:marLeft w:val="0"/>
                      <w:marRight w:val="0"/>
                      <w:marTop w:val="0"/>
                      <w:marBottom w:val="0"/>
                      <w:divBdr>
                        <w:top w:val="none" w:sz="0" w:space="0" w:color="auto"/>
                        <w:left w:val="none" w:sz="0" w:space="0" w:color="auto"/>
                        <w:bottom w:val="none" w:sz="0" w:space="0" w:color="auto"/>
                        <w:right w:val="none" w:sz="0" w:space="0" w:color="auto"/>
                      </w:divBdr>
                      <w:divsChild>
                        <w:div w:id="544636596">
                          <w:marLeft w:val="0"/>
                          <w:marRight w:val="0"/>
                          <w:marTop w:val="0"/>
                          <w:marBottom w:val="0"/>
                          <w:divBdr>
                            <w:top w:val="none" w:sz="0" w:space="0" w:color="auto"/>
                            <w:left w:val="none" w:sz="0" w:space="0" w:color="auto"/>
                            <w:bottom w:val="none" w:sz="0" w:space="0" w:color="auto"/>
                            <w:right w:val="none" w:sz="0" w:space="0" w:color="auto"/>
                          </w:divBdr>
                        </w:div>
                        <w:div w:id="16639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9171">
                  <w:marLeft w:val="0"/>
                  <w:marRight w:val="0"/>
                  <w:marTop w:val="0"/>
                  <w:marBottom w:val="0"/>
                  <w:divBdr>
                    <w:top w:val="none" w:sz="0" w:space="0" w:color="auto"/>
                    <w:left w:val="none" w:sz="0" w:space="0" w:color="auto"/>
                    <w:bottom w:val="none" w:sz="0" w:space="0" w:color="auto"/>
                    <w:right w:val="none" w:sz="0" w:space="0" w:color="auto"/>
                  </w:divBdr>
                  <w:divsChild>
                    <w:div w:id="887957114">
                      <w:marLeft w:val="0"/>
                      <w:marRight w:val="0"/>
                      <w:marTop w:val="0"/>
                      <w:marBottom w:val="0"/>
                      <w:divBdr>
                        <w:top w:val="none" w:sz="0" w:space="0" w:color="auto"/>
                        <w:left w:val="none" w:sz="0" w:space="0" w:color="auto"/>
                        <w:bottom w:val="none" w:sz="0" w:space="0" w:color="auto"/>
                        <w:right w:val="none" w:sz="0" w:space="0" w:color="auto"/>
                      </w:divBdr>
                    </w:div>
                    <w:div w:id="374500176">
                      <w:marLeft w:val="0"/>
                      <w:marRight w:val="0"/>
                      <w:marTop w:val="0"/>
                      <w:marBottom w:val="0"/>
                      <w:divBdr>
                        <w:top w:val="none" w:sz="0" w:space="0" w:color="auto"/>
                        <w:left w:val="none" w:sz="0" w:space="0" w:color="auto"/>
                        <w:bottom w:val="none" w:sz="0" w:space="0" w:color="auto"/>
                        <w:right w:val="none" w:sz="0" w:space="0" w:color="auto"/>
                      </w:divBdr>
                      <w:divsChild>
                        <w:div w:id="885723994">
                          <w:marLeft w:val="0"/>
                          <w:marRight w:val="0"/>
                          <w:marTop w:val="0"/>
                          <w:marBottom w:val="0"/>
                          <w:divBdr>
                            <w:top w:val="none" w:sz="0" w:space="0" w:color="auto"/>
                            <w:left w:val="none" w:sz="0" w:space="0" w:color="auto"/>
                            <w:bottom w:val="none" w:sz="0" w:space="0" w:color="auto"/>
                            <w:right w:val="none" w:sz="0" w:space="0" w:color="auto"/>
                          </w:divBdr>
                        </w:div>
                        <w:div w:id="2088651084">
                          <w:marLeft w:val="0"/>
                          <w:marRight w:val="0"/>
                          <w:marTop w:val="0"/>
                          <w:marBottom w:val="0"/>
                          <w:divBdr>
                            <w:top w:val="none" w:sz="0" w:space="0" w:color="auto"/>
                            <w:left w:val="none" w:sz="0" w:space="0" w:color="auto"/>
                            <w:bottom w:val="none" w:sz="0" w:space="0" w:color="auto"/>
                            <w:right w:val="none" w:sz="0" w:space="0" w:color="auto"/>
                          </w:divBdr>
                        </w:div>
                      </w:divsChild>
                    </w:div>
                    <w:div w:id="853694413">
                      <w:marLeft w:val="0"/>
                      <w:marRight w:val="0"/>
                      <w:marTop w:val="0"/>
                      <w:marBottom w:val="0"/>
                      <w:divBdr>
                        <w:top w:val="none" w:sz="0" w:space="0" w:color="auto"/>
                        <w:left w:val="none" w:sz="0" w:space="0" w:color="auto"/>
                        <w:bottom w:val="none" w:sz="0" w:space="0" w:color="auto"/>
                        <w:right w:val="none" w:sz="0" w:space="0" w:color="auto"/>
                      </w:divBdr>
                      <w:divsChild>
                        <w:div w:id="270480370">
                          <w:marLeft w:val="0"/>
                          <w:marRight w:val="0"/>
                          <w:marTop w:val="0"/>
                          <w:marBottom w:val="0"/>
                          <w:divBdr>
                            <w:top w:val="none" w:sz="0" w:space="0" w:color="auto"/>
                            <w:left w:val="none" w:sz="0" w:space="0" w:color="auto"/>
                            <w:bottom w:val="none" w:sz="0" w:space="0" w:color="auto"/>
                            <w:right w:val="none" w:sz="0" w:space="0" w:color="auto"/>
                          </w:divBdr>
                        </w:div>
                        <w:div w:id="1349017511">
                          <w:marLeft w:val="0"/>
                          <w:marRight w:val="0"/>
                          <w:marTop w:val="0"/>
                          <w:marBottom w:val="0"/>
                          <w:divBdr>
                            <w:top w:val="none" w:sz="0" w:space="0" w:color="auto"/>
                            <w:left w:val="none" w:sz="0" w:space="0" w:color="auto"/>
                            <w:bottom w:val="none" w:sz="0" w:space="0" w:color="auto"/>
                            <w:right w:val="none" w:sz="0" w:space="0" w:color="auto"/>
                          </w:divBdr>
                        </w:div>
                      </w:divsChild>
                    </w:div>
                    <w:div w:id="315838267">
                      <w:marLeft w:val="0"/>
                      <w:marRight w:val="0"/>
                      <w:marTop w:val="0"/>
                      <w:marBottom w:val="0"/>
                      <w:divBdr>
                        <w:top w:val="none" w:sz="0" w:space="0" w:color="auto"/>
                        <w:left w:val="none" w:sz="0" w:space="0" w:color="auto"/>
                        <w:bottom w:val="none" w:sz="0" w:space="0" w:color="auto"/>
                        <w:right w:val="none" w:sz="0" w:space="0" w:color="auto"/>
                      </w:divBdr>
                      <w:divsChild>
                        <w:div w:id="1796438873">
                          <w:marLeft w:val="0"/>
                          <w:marRight w:val="0"/>
                          <w:marTop w:val="0"/>
                          <w:marBottom w:val="0"/>
                          <w:divBdr>
                            <w:top w:val="none" w:sz="0" w:space="0" w:color="auto"/>
                            <w:left w:val="none" w:sz="0" w:space="0" w:color="auto"/>
                            <w:bottom w:val="none" w:sz="0" w:space="0" w:color="auto"/>
                            <w:right w:val="none" w:sz="0" w:space="0" w:color="auto"/>
                          </w:divBdr>
                        </w:div>
                        <w:div w:id="1009406655">
                          <w:marLeft w:val="0"/>
                          <w:marRight w:val="0"/>
                          <w:marTop w:val="0"/>
                          <w:marBottom w:val="0"/>
                          <w:divBdr>
                            <w:top w:val="none" w:sz="0" w:space="0" w:color="auto"/>
                            <w:left w:val="none" w:sz="0" w:space="0" w:color="auto"/>
                            <w:bottom w:val="none" w:sz="0" w:space="0" w:color="auto"/>
                            <w:right w:val="none" w:sz="0" w:space="0" w:color="auto"/>
                          </w:divBdr>
                        </w:div>
                      </w:divsChild>
                    </w:div>
                    <w:div w:id="1647663174">
                      <w:marLeft w:val="0"/>
                      <w:marRight w:val="0"/>
                      <w:marTop w:val="0"/>
                      <w:marBottom w:val="0"/>
                      <w:divBdr>
                        <w:top w:val="none" w:sz="0" w:space="0" w:color="auto"/>
                        <w:left w:val="none" w:sz="0" w:space="0" w:color="auto"/>
                        <w:bottom w:val="none" w:sz="0" w:space="0" w:color="auto"/>
                        <w:right w:val="none" w:sz="0" w:space="0" w:color="auto"/>
                      </w:divBdr>
                      <w:divsChild>
                        <w:div w:id="550658011">
                          <w:marLeft w:val="0"/>
                          <w:marRight w:val="0"/>
                          <w:marTop w:val="0"/>
                          <w:marBottom w:val="0"/>
                          <w:divBdr>
                            <w:top w:val="none" w:sz="0" w:space="0" w:color="auto"/>
                            <w:left w:val="none" w:sz="0" w:space="0" w:color="auto"/>
                            <w:bottom w:val="none" w:sz="0" w:space="0" w:color="auto"/>
                            <w:right w:val="none" w:sz="0" w:space="0" w:color="auto"/>
                          </w:divBdr>
                        </w:div>
                        <w:div w:id="1758861873">
                          <w:marLeft w:val="0"/>
                          <w:marRight w:val="0"/>
                          <w:marTop w:val="0"/>
                          <w:marBottom w:val="0"/>
                          <w:divBdr>
                            <w:top w:val="none" w:sz="0" w:space="0" w:color="auto"/>
                            <w:left w:val="none" w:sz="0" w:space="0" w:color="auto"/>
                            <w:bottom w:val="none" w:sz="0" w:space="0" w:color="auto"/>
                            <w:right w:val="none" w:sz="0" w:space="0" w:color="auto"/>
                          </w:divBdr>
                        </w:div>
                      </w:divsChild>
                    </w:div>
                    <w:div w:id="1673141872">
                      <w:marLeft w:val="0"/>
                      <w:marRight w:val="0"/>
                      <w:marTop w:val="0"/>
                      <w:marBottom w:val="0"/>
                      <w:divBdr>
                        <w:top w:val="none" w:sz="0" w:space="0" w:color="auto"/>
                        <w:left w:val="none" w:sz="0" w:space="0" w:color="auto"/>
                        <w:bottom w:val="none" w:sz="0" w:space="0" w:color="auto"/>
                        <w:right w:val="none" w:sz="0" w:space="0" w:color="auto"/>
                      </w:divBdr>
                      <w:divsChild>
                        <w:div w:id="108277825">
                          <w:marLeft w:val="0"/>
                          <w:marRight w:val="0"/>
                          <w:marTop w:val="0"/>
                          <w:marBottom w:val="0"/>
                          <w:divBdr>
                            <w:top w:val="none" w:sz="0" w:space="0" w:color="auto"/>
                            <w:left w:val="none" w:sz="0" w:space="0" w:color="auto"/>
                            <w:bottom w:val="none" w:sz="0" w:space="0" w:color="auto"/>
                            <w:right w:val="none" w:sz="0" w:space="0" w:color="auto"/>
                          </w:divBdr>
                        </w:div>
                        <w:div w:id="987441301">
                          <w:marLeft w:val="0"/>
                          <w:marRight w:val="0"/>
                          <w:marTop w:val="0"/>
                          <w:marBottom w:val="0"/>
                          <w:divBdr>
                            <w:top w:val="none" w:sz="0" w:space="0" w:color="auto"/>
                            <w:left w:val="none" w:sz="0" w:space="0" w:color="auto"/>
                            <w:bottom w:val="none" w:sz="0" w:space="0" w:color="auto"/>
                            <w:right w:val="none" w:sz="0" w:space="0" w:color="auto"/>
                          </w:divBdr>
                        </w:div>
                      </w:divsChild>
                    </w:div>
                    <w:div w:id="66652634">
                      <w:marLeft w:val="0"/>
                      <w:marRight w:val="0"/>
                      <w:marTop w:val="0"/>
                      <w:marBottom w:val="0"/>
                      <w:divBdr>
                        <w:top w:val="none" w:sz="0" w:space="0" w:color="auto"/>
                        <w:left w:val="none" w:sz="0" w:space="0" w:color="auto"/>
                        <w:bottom w:val="none" w:sz="0" w:space="0" w:color="auto"/>
                        <w:right w:val="none" w:sz="0" w:space="0" w:color="auto"/>
                      </w:divBdr>
                      <w:divsChild>
                        <w:div w:id="1351760525">
                          <w:marLeft w:val="0"/>
                          <w:marRight w:val="0"/>
                          <w:marTop w:val="0"/>
                          <w:marBottom w:val="0"/>
                          <w:divBdr>
                            <w:top w:val="none" w:sz="0" w:space="0" w:color="auto"/>
                            <w:left w:val="none" w:sz="0" w:space="0" w:color="auto"/>
                            <w:bottom w:val="none" w:sz="0" w:space="0" w:color="auto"/>
                            <w:right w:val="none" w:sz="0" w:space="0" w:color="auto"/>
                          </w:divBdr>
                        </w:div>
                        <w:div w:id="1076172501">
                          <w:marLeft w:val="0"/>
                          <w:marRight w:val="0"/>
                          <w:marTop w:val="0"/>
                          <w:marBottom w:val="0"/>
                          <w:divBdr>
                            <w:top w:val="none" w:sz="0" w:space="0" w:color="auto"/>
                            <w:left w:val="none" w:sz="0" w:space="0" w:color="auto"/>
                            <w:bottom w:val="none" w:sz="0" w:space="0" w:color="auto"/>
                            <w:right w:val="none" w:sz="0" w:space="0" w:color="auto"/>
                          </w:divBdr>
                        </w:div>
                      </w:divsChild>
                    </w:div>
                    <w:div w:id="1440904203">
                      <w:marLeft w:val="0"/>
                      <w:marRight w:val="0"/>
                      <w:marTop w:val="0"/>
                      <w:marBottom w:val="0"/>
                      <w:divBdr>
                        <w:top w:val="none" w:sz="0" w:space="0" w:color="auto"/>
                        <w:left w:val="none" w:sz="0" w:space="0" w:color="auto"/>
                        <w:bottom w:val="none" w:sz="0" w:space="0" w:color="auto"/>
                        <w:right w:val="none" w:sz="0" w:space="0" w:color="auto"/>
                      </w:divBdr>
                      <w:divsChild>
                        <w:div w:id="2077976012">
                          <w:marLeft w:val="0"/>
                          <w:marRight w:val="0"/>
                          <w:marTop w:val="0"/>
                          <w:marBottom w:val="0"/>
                          <w:divBdr>
                            <w:top w:val="none" w:sz="0" w:space="0" w:color="auto"/>
                            <w:left w:val="none" w:sz="0" w:space="0" w:color="auto"/>
                            <w:bottom w:val="none" w:sz="0" w:space="0" w:color="auto"/>
                            <w:right w:val="none" w:sz="0" w:space="0" w:color="auto"/>
                          </w:divBdr>
                        </w:div>
                        <w:div w:id="1464926834">
                          <w:marLeft w:val="0"/>
                          <w:marRight w:val="0"/>
                          <w:marTop w:val="0"/>
                          <w:marBottom w:val="0"/>
                          <w:divBdr>
                            <w:top w:val="none" w:sz="0" w:space="0" w:color="auto"/>
                            <w:left w:val="none" w:sz="0" w:space="0" w:color="auto"/>
                            <w:bottom w:val="none" w:sz="0" w:space="0" w:color="auto"/>
                            <w:right w:val="none" w:sz="0" w:space="0" w:color="auto"/>
                          </w:divBdr>
                        </w:div>
                      </w:divsChild>
                    </w:div>
                    <w:div w:id="1377848620">
                      <w:marLeft w:val="0"/>
                      <w:marRight w:val="0"/>
                      <w:marTop w:val="0"/>
                      <w:marBottom w:val="0"/>
                      <w:divBdr>
                        <w:top w:val="none" w:sz="0" w:space="0" w:color="auto"/>
                        <w:left w:val="none" w:sz="0" w:space="0" w:color="auto"/>
                        <w:bottom w:val="none" w:sz="0" w:space="0" w:color="auto"/>
                        <w:right w:val="none" w:sz="0" w:space="0" w:color="auto"/>
                      </w:divBdr>
                      <w:divsChild>
                        <w:div w:id="1835104504">
                          <w:marLeft w:val="0"/>
                          <w:marRight w:val="0"/>
                          <w:marTop w:val="0"/>
                          <w:marBottom w:val="0"/>
                          <w:divBdr>
                            <w:top w:val="none" w:sz="0" w:space="0" w:color="auto"/>
                            <w:left w:val="none" w:sz="0" w:space="0" w:color="auto"/>
                            <w:bottom w:val="none" w:sz="0" w:space="0" w:color="auto"/>
                            <w:right w:val="none" w:sz="0" w:space="0" w:color="auto"/>
                          </w:divBdr>
                        </w:div>
                        <w:div w:id="1726640235">
                          <w:marLeft w:val="0"/>
                          <w:marRight w:val="0"/>
                          <w:marTop w:val="0"/>
                          <w:marBottom w:val="0"/>
                          <w:divBdr>
                            <w:top w:val="none" w:sz="0" w:space="0" w:color="auto"/>
                            <w:left w:val="none" w:sz="0" w:space="0" w:color="auto"/>
                            <w:bottom w:val="none" w:sz="0" w:space="0" w:color="auto"/>
                            <w:right w:val="none" w:sz="0" w:space="0" w:color="auto"/>
                          </w:divBdr>
                        </w:div>
                      </w:divsChild>
                    </w:div>
                    <w:div w:id="1747457481">
                      <w:marLeft w:val="0"/>
                      <w:marRight w:val="0"/>
                      <w:marTop w:val="0"/>
                      <w:marBottom w:val="0"/>
                      <w:divBdr>
                        <w:top w:val="none" w:sz="0" w:space="0" w:color="auto"/>
                        <w:left w:val="none" w:sz="0" w:space="0" w:color="auto"/>
                        <w:bottom w:val="none" w:sz="0" w:space="0" w:color="auto"/>
                        <w:right w:val="none" w:sz="0" w:space="0" w:color="auto"/>
                      </w:divBdr>
                      <w:divsChild>
                        <w:div w:id="683558716">
                          <w:marLeft w:val="0"/>
                          <w:marRight w:val="0"/>
                          <w:marTop w:val="0"/>
                          <w:marBottom w:val="0"/>
                          <w:divBdr>
                            <w:top w:val="none" w:sz="0" w:space="0" w:color="auto"/>
                            <w:left w:val="none" w:sz="0" w:space="0" w:color="auto"/>
                            <w:bottom w:val="none" w:sz="0" w:space="0" w:color="auto"/>
                            <w:right w:val="none" w:sz="0" w:space="0" w:color="auto"/>
                          </w:divBdr>
                        </w:div>
                        <w:div w:id="1552889088">
                          <w:marLeft w:val="0"/>
                          <w:marRight w:val="0"/>
                          <w:marTop w:val="0"/>
                          <w:marBottom w:val="0"/>
                          <w:divBdr>
                            <w:top w:val="none" w:sz="0" w:space="0" w:color="auto"/>
                            <w:left w:val="none" w:sz="0" w:space="0" w:color="auto"/>
                            <w:bottom w:val="none" w:sz="0" w:space="0" w:color="auto"/>
                            <w:right w:val="none" w:sz="0" w:space="0" w:color="auto"/>
                          </w:divBdr>
                        </w:div>
                      </w:divsChild>
                    </w:div>
                    <w:div w:id="964653158">
                      <w:marLeft w:val="0"/>
                      <w:marRight w:val="0"/>
                      <w:marTop w:val="0"/>
                      <w:marBottom w:val="0"/>
                      <w:divBdr>
                        <w:top w:val="none" w:sz="0" w:space="0" w:color="auto"/>
                        <w:left w:val="none" w:sz="0" w:space="0" w:color="auto"/>
                        <w:bottom w:val="none" w:sz="0" w:space="0" w:color="auto"/>
                        <w:right w:val="none" w:sz="0" w:space="0" w:color="auto"/>
                      </w:divBdr>
                      <w:divsChild>
                        <w:div w:id="1546986213">
                          <w:marLeft w:val="0"/>
                          <w:marRight w:val="0"/>
                          <w:marTop w:val="0"/>
                          <w:marBottom w:val="0"/>
                          <w:divBdr>
                            <w:top w:val="none" w:sz="0" w:space="0" w:color="auto"/>
                            <w:left w:val="none" w:sz="0" w:space="0" w:color="auto"/>
                            <w:bottom w:val="none" w:sz="0" w:space="0" w:color="auto"/>
                            <w:right w:val="none" w:sz="0" w:space="0" w:color="auto"/>
                          </w:divBdr>
                        </w:div>
                        <w:div w:id="1054309479">
                          <w:marLeft w:val="0"/>
                          <w:marRight w:val="0"/>
                          <w:marTop w:val="0"/>
                          <w:marBottom w:val="0"/>
                          <w:divBdr>
                            <w:top w:val="none" w:sz="0" w:space="0" w:color="auto"/>
                            <w:left w:val="none" w:sz="0" w:space="0" w:color="auto"/>
                            <w:bottom w:val="none" w:sz="0" w:space="0" w:color="auto"/>
                            <w:right w:val="none" w:sz="0" w:space="0" w:color="auto"/>
                          </w:divBdr>
                        </w:div>
                      </w:divsChild>
                    </w:div>
                    <w:div w:id="1436752602">
                      <w:marLeft w:val="0"/>
                      <w:marRight w:val="0"/>
                      <w:marTop w:val="0"/>
                      <w:marBottom w:val="0"/>
                      <w:divBdr>
                        <w:top w:val="none" w:sz="0" w:space="0" w:color="auto"/>
                        <w:left w:val="none" w:sz="0" w:space="0" w:color="auto"/>
                        <w:bottom w:val="none" w:sz="0" w:space="0" w:color="auto"/>
                        <w:right w:val="none" w:sz="0" w:space="0" w:color="auto"/>
                      </w:divBdr>
                      <w:divsChild>
                        <w:div w:id="593788069">
                          <w:marLeft w:val="0"/>
                          <w:marRight w:val="0"/>
                          <w:marTop w:val="0"/>
                          <w:marBottom w:val="0"/>
                          <w:divBdr>
                            <w:top w:val="none" w:sz="0" w:space="0" w:color="auto"/>
                            <w:left w:val="none" w:sz="0" w:space="0" w:color="auto"/>
                            <w:bottom w:val="none" w:sz="0" w:space="0" w:color="auto"/>
                            <w:right w:val="none" w:sz="0" w:space="0" w:color="auto"/>
                          </w:divBdr>
                        </w:div>
                        <w:div w:id="1844205686">
                          <w:marLeft w:val="0"/>
                          <w:marRight w:val="0"/>
                          <w:marTop w:val="0"/>
                          <w:marBottom w:val="0"/>
                          <w:divBdr>
                            <w:top w:val="none" w:sz="0" w:space="0" w:color="auto"/>
                            <w:left w:val="none" w:sz="0" w:space="0" w:color="auto"/>
                            <w:bottom w:val="none" w:sz="0" w:space="0" w:color="auto"/>
                            <w:right w:val="none" w:sz="0" w:space="0" w:color="auto"/>
                          </w:divBdr>
                        </w:div>
                      </w:divsChild>
                    </w:div>
                    <w:div w:id="1063987642">
                      <w:marLeft w:val="0"/>
                      <w:marRight w:val="0"/>
                      <w:marTop w:val="0"/>
                      <w:marBottom w:val="0"/>
                      <w:divBdr>
                        <w:top w:val="none" w:sz="0" w:space="0" w:color="auto"/>
                        <w:left w:val="none" w:sz="0" w:space="0" w:color="auto"/>
                        <w:bottom w:val="none" w:sz="0" w:space="0" w:color="auto"/>
                        <w:right w:val="none" w:sz="0" w:space="0" w:color="auto"/>
                      </w:divBdr>
                      <w:divsChild>
                        <w:div w:id="980692979">
                          <w:marLeft w:val="0"/>
                          <w:marRight w:val="0"/>
                          <w:marTop w:val="0"/>
                          <w:marBottom w:val="0"/>
                          <w:divBdr>
                            <w:top w:val="none" w:sz="0" w:space="0" w:color="auto"/>
                            <w:left w:val="none" w:sz="0" w:space="0" w:color="auto"/>
                            <w:bottom w:val="none" w:sz="0" w:space="0" w:color="auto"/>
                            <w:right w:val="none" w:sz="0" w:space="0" w:color="auto"/>
                          </w:divBdr>
                        </w:div>
                        <w:div w:id="537937162">
                          <w:marLeft w:val="0"/>
                          <w:marRight w:val="0"/>
                          <w:marTop w:val="0"/>
                          <w:marBottom w:val="0"/>
                          <w:divBdr>
                            <w:top w:val="none" w:sz="0" w:space="0" w:color="auto"/>
                            <w:left w:val="none" w:sz="0" w:space="0" w:color="auto"/>
                            <w:bottom w:val="none" w:sz="0" w:space="0" w:color="auto"/>
                            <w:right w:val="none" w:sz="0" w:space="0" w:color="auto"/>
                          </w:divBdr>
                        </w:div>
                      </w:divsChild>
                    </w:div>
                    <w:div w:id="111173452">
                      <w:marLeft w:val="0"/>
                      <w:marRight w:val="0"/>
                      <w:marTop w:val="0"/>
                      <w:marBottom w:val="0"/>
                      <w:divBdr>
                        <w:top w:val="none" w:sz="0" w:space="0" w:color="auto"/>
                        <w:left w:val="none" w:sz="0" w:space="0" w:color="auto"/>
                        <w:bottom w:val="none" w:sz="0" w:space="0" w:color="auto"/>
                        <w:right w:val="none" w:sz="0" w:space="0" w:color="auto"/>
                      </w:divBdr>
                      <w:divsChild>
                        <w:div w:id="1648393292">
                          <w:marLeft w:val="0"/>
                          <w:marRight w:val="0"/>
                          <w:marTop w:val="0"/>
                          <w:marBottom w:val="0"/>
                          <w:divBdr>
                            <w:top w:val="none" w:sz="0" w:space="0" w:color="auto"/>
                            <w:left w:val="none" w:sz="0" w:space="0" w:color="auto"/>
                            <w:bottom w:val="none" w:sz="0" w:space="0" w:color="auto"/>
                            <w:right w:val="none" w:sz="0" w:space="0" w:color="auto"/>
                          </w:divBdr>
                        </w:div>
                        <w:div w:id="409621710">
                          <w:marLeft w:val="0"/>
                          <w:marRight w:val="0"/>
                          <w:marTop w:val="0"/>
                          <w:marBottom w:val="0"/>
                          <w:divBdr>
                            <w:top w:val="none" w:sz="0" w:space="0" w:color="auto"/>
                            <w:left w:val="none" w:sz="0" w:space="0" w:color="auto"/>
                            <w:bottom w:val="none" w:sz="0" w:space="0" w:color="auto"/>
                            <w:right w:val="none" w:sz="0" w:space="0" w:color="auto"/>
                          </w:divBdr>
                        </w:div>
                      </w:divsChild>
                    </w:div>
                    <w:div w:id="1169324975">
                      <w:marLeft w:val="0"/>
                      <w:marRight w:val="0"/>
                      <w:marTop w:val="0"/>
                      <w:marBottom w:val="0"/>
                      <w:divBdr>
                        <w:top w:val="none" w:sz="0" w:space="0" w:color="auto"/>
                        <w:left w:val="none" w:sz="0" w:space="0" w:color="auto"/>
                        <w:bottom w:val="none" w:sz="0" w:space="0" w:color="auto"/>
                        <w:right w:val="none" w:sz="0" w:space="0" w:color="auto"/>
                      </w:divBdr>
                      <w:divsChild>
                        <w:div w:id="459762995">
                          <w:marLeft w:val="0"/>
                          <w:marRight w:val="0"/>
                          <w:marTop w:val="0"/>
                          <w:marBottom w:val="0"/>
                          <w:divBdr>
                            <w:top w:val="none" w:sz="0" w:space="0" w:color="auto"/>
                            <w:left w:val="none" w:sz="0" w:space="0" w:color="auto"/>
                            <w:bottom w:val="none" w:sz="0" w:space="0" w:color="auto"/>
                            <w:right w:val="none" w:sz="0" w:space="0" w:color="auto"/>
                          </w:divBdr>
                        </w:div>
                        <w:div w:id="1834249759">
                          <w:marLeft w:val="0"/>
                          <w:marRight w:val="0"/>
                          <w:marTop w:val="0"/>
                          <w:marBottom w:val="0"/>
                          <w:divBdr>
                            <w:top w:val="none" w:sz="0" w:space="0" w:color="auto"/>
                            <w:left w:val="none" w:sz="0" w:space="0" w:color="auto"/>
                            <w:bottom w:val="none" w:sz="0" w:space="0" w:color="auto"/>
                            <w:right w:val="none" w:sz="0" w:space="0" w:color="auto"/>
                          </w:divBdr>
                        </w:div>
                      </w:divsChild>
                    </w:div>
                    <w:div w:id="132913928">
                      <w:marLeft w:val="0"/>
                      <w:marRight w:val="0"/>
                      <w:marTop w:val="0"/>
                      <w:marBottom w:val="0"/>
                      <w:divBdr>
                        <w:top w:val="none" w:sz="0" w:space="0" w:color="auto"/>
                        <w:left w:val="none" w:sz="0" w:space="0" w:color="auto"/>
                        <w:bottom w:val="none" w:sz="0" w:space="0" w:color="auto"/>
                        <w:right w:val="none" w:sz="0" w:space="0" w:color="auto"/>
                      </w:divBdr>
                      <w:divsChild>
                        <w:div w:id="427848305">
                          <w:marLeft w:val="0"/>
                          <w:marRight w:val="0"/>
                          <w:marTop w:val="0"/>
                          <w:marBottom w:val="0"/>
                          <w:divBdr>
                            <w:top w:val="none" w:sz="0" w:space="0" w:color="auto"/>
                            <w:left w:val="none" w:sz="0" w:space="0" w:color="auto"/>
                            <w:bottom w:val="none" w:sz="0" w:space="0" w:color="auto"/>
                            <w:right w:val="none" w:sz="0" w:space="0" w:color="auto"/>
                          </w:divBdr>
                        </w:div>
                        <w:div w:id="295725354">
                          <w:marLeft w:val="0"/>
                          <w:marRight w:val="0"/>
                          <w:marTop w:val="0"/>
                          <w:marBottom w:val="0"/>
                          <w:divBdr>
                            <w:top w:val="none" w:sz="0" w:space="0" w:color="auto"/>
                            <w:left w:val="none" w:sz="0" w:space="0" w:color="auto"/>
                            <w:bottom w:val="none" w:sz="0" w:space="0" w:color="auto"/>
                            <w:right w:val="none" w:sz="0" w:space="0" w:color="auto"/>
                          </w:divBdr>
                        </w:div>
                      </w:divsChild>
                    </w:div>
                    <w:div w:id="800879052">
                      <w:marLeft w:val="0"/>
                      <w:marRight w:val="0"/>
                      <w:marTop w:val="0"/>
                      <w:marBottom w:val="0"/>
                      <w:divBdr>
                        <w:top w:val="none" w:sz="0" w:space="0" w:color="auto"/>
                        <w:left w:val="none" w:sz="0" w:space="0" w:color="auto"/>
                        <w:bottom w:val="none" w:sz="0" w:space="0" w:color="auto"/>
                        <w:right w:val="none" w:sz="0" w:space="0" w:color="auto"/>
                      </w:divBdr>
                      <w:divsChild>
                        <w:div w:id="247660810">
                          <w:marLeft w:val="0"/>
                          <w:marRight w:val="0"/>
                          <w:marTop w:val="0"/>
                          <w:marBottom w:val="0"/>
                          <w:divBdr>
                            <w:top w:val="none" w:sz="0" w:space="0" w:color="auto"/>
                            <w:left w:val="none" w:sz="0" w:space="0" w:color="auto"/>
                            <w:bottom w:val="none" w:sz="0" w:space="0" w:color="auto"/>
                            <w:right w:val="none" w:sz="0" w:space="0" w:color="auto"/>
                          </w:divBdr>
                        </w:div>
                        <w:div w:id="1501698601">
                          <w:marLeft w:val="0"/>
                          <w:marRight w:val="0"/>
                          <w:marTop w:val="0"/>
                          <w:marBottom w:val="0"/>
                          <w:divBdr>
                            <w:top w:val="none" w:sz="0" w:space="0" w:color="auto"/>
                            <w:left w:val="none" w:sz="0" w:space="0" w:color="auto"/>
                            <w:bottom w:val="none" w:sz="0" w:space="0" w:color="auto"/>
                            <w:right w:val="none" w:sz="0" w:space="0" w:color="auto"/>
                          </w:divBdr>
                        </w:div>
                      </w:divsChild>
                    </w:div>
                    <w:div w:id="1312514139">
                      <w:marLeft w:val="0"/>
                      <w:marRight w:val="0"/>
                      <w:marTop w:val="0"/>
                      <w:marBottom w:val="0"/>
                      <w:divBdr>
                        <w:top w:val="none" w:sz="0" w:space="0" w:color="auto"/>
                        <w:left w:val="none" w:sz="0" w:space="0" w:color="auto"/>
                        <w:bottom w:val="none" w:sz="0" w:space="0" w:color="auto"/>
                        <w:right w:val="none" w:sz="0" w:space="0" w:color="auto"/>
                      </w:divBdr>
                      <w:divsChild>
                        <w:div w:id="1118068862">
                          <w:marLeft w:val="0"/>
                          <w:marRight w:val="0"/>
                          <w:marTop w:val="0"/>
                          <w:marBottom w:val="0"/>
                          <w:divBdr>
                            <w:top w:val="none" w:sz="0" w:space="0" w:color="auto"/>
                            <w:left w:val="none" w:sz="0" w:space="0" w:color="auto"/>
                            <w:bottom w:val="none" w:sz="0" w:space="0" w:color="auto"/>
                            <w:right w:val="none" w:sz="0" w:space="0" w:color="auto"/>
                          </w:divBdr>
                        </w:div>
                        <w:div w:id="1855877724">
                          <w:marLeft w:val="0"/>
                          <w:marRight w:val="0"/>
                          <w:marTop w:val="0"/>
                          <w:marBottom w:val="0"/>
                          <w:divBdr>
                            <w:top w:val="none" w:sz="0" w:space="0" w:color="auto"/>
                            <w:left w:val="none" w:sz="0" w:space="0" w:color="auto"/>
                            <w:bottom w:val="none" w:sz="0" w:space="0" w:color="auto"/>
                            <w:right w:val="none" w:sz="0" w:space="0" w:color="auto"/>
                          </w:divBdr>
                        </w:div>
                      </w:divsChild>
                    </w:div>
                    <w:div w:id="1695617848">
                      <w:marLeft w:val="0"/>
                      <w:marRight w:val="0"/>
                      <w:marTop w:val="0"/>
                      <w:marBottom w:val="0"/>
                      <w:divBdr>
                        <w:top w:val="none" w:sz="0" w:space="0" w:color="auto"/>
                        <w:left w:val="none" w:sz="0" w:space="0" w:color="auto"/>
                        <w:bottom w:val="none" w:sz="0" w:space="0" w:color="auto"/>
                        <w:right w:val="none" w:sz="0" w:space="0" w:color="auto"/>
                      </w:divBdr>
                      <w:divsChild>
                        <w:div w:id="376979642">
                          <w:marLeft w:val="0"/>
                          <w:marRight w:val="0"/>
                          <w:marTop w:val="0"/>
                          <w:marBottom w:val="0"/>
                          <w:divBdr>
                            <w:top w:val="none" w:sz="0" w:space="0" w:color="auto"/>
                            <w:left w:val="none" w:sz="0" w:space="0" w:color="auto"/>
                            <w:bottom w:val="none" w:sz="0" w:space="0" w:color="auto"/>
                            <w:right w:val="none" w:sz="0" w:space="0" w:color="auto"/>
                          </w:divBdr>
                        </w:div>
                        <w:div w:id="10165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50164">
                  <w:marLeft w:val="0"/>
                  <w:marRight w:val="0"/>
                  <w:marTop w:val="0"/>
                  <w:marBottom w:val="0"/>
                  <w:divBdr>
                    <w:top w:val="none" w:sz="0" w:space="0" w:color="auto"/>
                    <w:left w:val="none" w:sz="0" w:space="0" w:color="auto"/>
                    <w:bottom w:val="none" w:sz="0" w:space="0" w:color="auto"/>
                    <w:right w:val="none" w:sz="0" w:space="0" w:color="auto"/>
                  </w:divBdr>
                  <w:divsChild>
                    <w:div w:id="570700051">
                      <w:marLeft w:val="0"/>
                      <w:marRight w:val="0"/>
                      <w:marTop w:val="0"/>
                      <w:marBottom w:val="0"/>
                      <w:divBdr>
                        <w:top w:val="none" w:sz="0" w:space="0" w:color="auto"/>
                        <w:left w:val="none" w:sz="0" w:space="0" w:color="auto"/>
                        <w:bottom w:val="none" w:sz="0" w:space="0" w:color="auto"/>
                        <w:right w:val="none" w:sz="0" w:space="0" w:color="auto"/>
                      </w:divBdr>
                    </w:div>
                    <w:div w:id="1631863721">
                      <w:marLeft w:val="0"/>
                      <w:marRight w:val="0"/>
                      <w:marTop w:val="0"/>
                      <w:marBottom w:val="0"/>
                      <w:divBdr>
                        <w:top w:val="none" w:sz="0" w:space="0" w:color="auto"/>
                        <w:left w:val="none" w:sz="0" w:space="0" w:color="auto"/>
                        <w:bottom w:val="none" w:sz="0" w:space="0" w:color="auto"/>
                        <w:right w:val="none" w:sz="0" w:space="0" w:color="auto"/>
                      </w:divBdr>
                      <w:divsChild>
                        <w:div w:id="1172138573">
                          <w:marLeft w:val="0"/>
                          <w:marRight w:val="0"/>
                          <w:marTop w:val="0"/>
                          <w:marBottom w:val="0"/>
                          <w:divBdr>
                            <w:top w:val="none" w:sz="0" w:space="0" w:color="auto"/>
                            <w:left w:val="none" w:sz="0" w:space="0" w:color="auto"/>
                            <w:bottom w:val="none" w:sz="0" w:space="0" w:color="auto"/>
                            <w:right w:val="none" w:sz="0" w:space="0" w:color="auto"/>
                          </w:divBdr>
                        </w:div>
                        <w:div w:id="11203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uxiaofa.baidu.com/detail?cid=369ab4e1f159404fd7e7ef3807eb97d6_law&amp;searchType=statut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2282</Words>
  <Characters>13010</Characters>
  <Application>Microsoft Office Word</Application>
  <DocSecurity>0</DocSecurity>
  <Lines>108</Lines>
  <Paragraphs>30</Paragraphs>
  <ScaleCrop>false</ScaleCrop>
  <Company/>
  <LinksUpToDate>false</LinksUpToDate>
  <CharactersWithSpaces>15262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2020-04-08T02:05:00Z</dcterms:modified>
</cp:coreProperties>
</file>